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84" w:type="dxa"/>
        <w:jc w:val="center"/>
        <w:tblLayout w:type="fixed"/>
        <w:tblLook w:val="0000" w:firstRow="0" w:lastRow="0" w:firstColumn="0" w:lastColumn="0" w:noHBand="0" w:noVBand="0"/>
      </w:tblPr>
      <w:tblGrid>
        <w:gridCol w:w="4278"/>
        <w:gridCol w:w="1418"/>
        <w:gridCol w:w="4388"/>
      </w:tblGrid>
      <w:tr w:rsidR="00205ACC" w:rsidRPr="00CB270D" w14:paraId="233E5EB2" w14:textId="77777777" w:rsidTr="0068435E">
        <w:trPr>
          <w:jc w:val="center"/>
        </w:trPr>
        <w:tc>
          <w:tcPr>
            <w:tcW w:w="4278" w:type="dxa"/>
          </w:tcPr>
          <w:p w14:paraId="6DFF2779" w14:textId="77777777" w:rsidR="00205ACC" w:rsidRPr="00CB270D" w:rsidRDefault="00205ACC" w:rsidP="0068435E">
            <w:pPr>
              <w:jc w:val="center"/>
              <w:rPr>
                <w:caps/>
                <w:szCs w:val="20"/>
              </w:rPr>
            </w:pPr>
            <w:r w:rsidRPr="00CB270D">
              <w:rPr>
                <w:caps/>
                <w:szCs w:val="20"/>
              </w:rPr>
              <w:t>Российская Федерация</w:t>
            </w:r>
          </w:p>
          <w:p w14:paraId="709A413E" w14:textId="77777777" w:rsidR="00205ACC" w:rsidRPr="00CB270D" w:rsidRDefault="00205ACC" w:rsidP="0068435E">
            <w:pPr>
              <w:jc w:val="center"/>
              <w:rPr>
                <w:b/>
                <w:smallCaps/>
              </w:rPr>
            </w:pPr>
            <w:r w:rsidRPr="00CB270D">
              <w:rPr>
                <w:b/>
                <w:smallCaps/>
              </w:rPr>
              <w:t xml:space="preserve">республика </w:t>
            </w:r>
            <w:proofErr w:type="spellStart"/>
            <w:r w:rsidRPr="00CB270D">
              <w:rPr>
                <w:b/>
                <w:smallCaps/>
              </w:rPr>
              <w:t>адыгея</w:t>
            </w:r>
            <w:proofErr w:type="spellEnd"/>
          </w:p>
          <w:p w14:paraId="68C5E421" w14:textId="77777777" w:rsidR="00205ACC" w:rsidRPr="00CB270D" w:rsidRDefault="00205ACC" w:rsidP="0068435E">
            <w:pPr>
              <w:jc w:val="center"/>
              <w:rPr>
                <w:b/>
                <w:caps/>
                <w:sz w:val="20"/>
                <w:szCs w:val="20"/>
              </w:rPr>
            </w:pPr>
            <w:r w:rsidRPr="00CB270D">
              <w:rPr>
                <w:b/>
                <w:caps/>
                <w:sz w:val="20"/>
                <w:szCs w:val="20"/>
              </w:rPr>
              <w:t xml:space="preserve">администрация муниципального образования </w:t>
            </w:r>
          </w:p>
          <w:p w14:paraId="0ACDA287" w14:textId="77777777" w:rsidR="00205ACC" w:rsidRPr="00CB270D" w:rsidRDefault="00205ACC" w:rsidP="0068435E">
            <w:pPr>
              <w:jc w:val="center"/>
              <w:rPr>
                <w:b/>
                <w:caps/>
                <w:szCs w:val="20"/>
              </w:rPr>
            </w:pPr>
            <w:r w:rsidRPr="00CB270D">
              <w:rPr>
                <w:b/>
                <w:caps/>
                <w:szCs w:val="20"/>
              </w:rPr>
              <w:t xml:space="preserve">«яблоновское </w:t>
            </w:r>
          </w:p>
          <w:p w14:paraId="0DE0D509" w14:textId="77777777" w:rsidR="00205ACC" w:rsidRPr="00CB270D" w:rsidRDefault="00205ACC" w:rsidP="0068435E">
            <w:pPr>
              <w:jc w:val="center"/>
              <w:rPr>
                <w:b/>
                <w:caps/>
                <w:sz w:val="26"/>
                <w:szCs w:val="20"/>
              </w:rPr>
            </w:pPr>
            <w:r w:rsidRPr="00CB270D">
              <w:rPr>
                <w:b/>
                <w:caps/>
                <w:szCs w:val="20"/>
              </w:rPr>
              <w:t>городское поселение»</w:t>
            </w:r>
          </w:p>
          <w:p w14:paraId="05597265" w14:textId="77777777" w:rsidR="00205ACC" w:rsidRPr="00CB270D" w:rsidRDefault="00205ACC" w:rsidP="0068435E">
            <w:pPr>
              <w:jc w:val="center"/>
              <w:rPr>
                <w:szCs w:val="20"/>
              </w:rPr>
            </w:pPr>
            <w:r w:rsidRPr="00CB270D">
              <w:rPr>
                <w:sz w:val="22"/>
                <w:szCs w:val="20"/>
              </w:rPr>
              <w:t>385141, Республика Адыгея Тахтамукайский район,</w:t>
            </w:r>
          </w:p>
          <w:p w14:paraId="5386420A" w14:textId="77777777" w:rsidR="00205ACC" w:rsidRPr="00CB270D" w:rsidRDefault="00205ACC" w:rsidP="0068435E">
            <w:pPr>
              <w:jc w:val="center"/>
              <w:rPr>
                <w:szCs w:val="20"/>
              </w:rPr>
            </w:pPr>
            <w:r w:rsidRPr="00CB270D">
              <w:rPr>
                <w:sz w:val="22"/>
                <w:szCs w:val="20"/>
              </w:rPr>
              <w:t>пгт. Яблоновский, ул. Гагарина, 41/1,</w:t>
            </w:r>
          </w:p>
          <w:p w14:paraId="60A0600F" w14:textId="77777777" w:rsidR="00205ACC" w:rsidRPr="00CB270D" w:rsidRDefault="00205ACC" w:rsidP="0068435E">
            <w:pPr>
              <w:jc w:val="center"/>
              <w:rPr>
                <w:sz w:val="20"/>
                <w:szCs w:val="20"/>
              </w:rPr>
            </w:pPr>
            <w:r w:rsidRPr="00CB270D">
              <w:rPr>
                <w:sz w:val="20"/>
                <w:szCs w:val="20"/>
              </w:rPr>
              <w:t>тел. факс (87771) 97801, 97394</w:t>
            </w:r>
          </w:p>
          <w:p w14:paraId="039204E8" w14:textId="77777777" w:rsidR="00205ACC" w:rsidRPr="00CB270D" w:rsidRDefault="00205ACC" w:rsidP="0068435E">
            <w:pPr>
              <w:jc w:val="center"/>
              <w:rPr>
                <w:b/>
                <w:smallCaps/>
                <w:sz w:val="20"/>
                <w:szCs w:val="20"/>
                <w:u w:val="single"/>
                <w:lang w:val="en-US"/>
              </w:rPr>
            </w:pPr>
            <w:r w:rsidRPr="00CB270D">
              <w:rPr>
                <w:sz w:val="20"/>
                <w:szCs w:val="20"/>
                <w:u w:val="single"/>
                <w:lang w:val="en-US"/>
              </w:rPr>
              <w:t>E-mail: yablonovskiy_ra@mail.ru</w:t>
            </w:r>
          </w:p>
        </w:tc>
        <w:tc>
          <w:tcPr>
            <w:tcW w:w="1418" w:type="dxa"/>
          </w:tcPr>
          <w:p w14:paraId="13D2E983" w14:textId="01F4066C" w:rsidR="00205ACC" w:rsidRPr="00CB270D" w:rsidRDefault="00205ACC" w:rsidP="0068435E">
            <w:pPr>
              <w:jc w:val="center"/>
              <w:rPr>
                <w:b/>
                <w:smallCaps/>
                <w:sz w:val="28"/>
                <w:szCs w:val="20"/>
              </w:rPr>
            </w:pPr>
            <w:r w:rsidRPr="004048EF">
              <w:rPr>
                <w:noProof/>
                <w:sz w:val="20"/>
                <w:szCs w:val="20"/>
              </w:rPr>
              <w:drawing>
                <wp:inline distT="0" distB="0" distL="0" distR="0" wp14:anchorId="45FBF552" wp14:editId="0F4C6CBB">
                  <wp:extent cx="619125" cy="619125"/>
                  <wp:effectExtent l="0" t="0" r="9525" b="9525"/>
                  <wp:docPr id="265299151" name="Рисунок 1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8" w:type="dxa"/>
          </w:tcPr>
          <w:p w14:paraId="1D550708" w14:textId="77777777" w:rsidR="00205ACC" w:rsidRPr="00CB270D" w:rsidRDefault="00205ACC" w:rsidP="0068435E">
            <w:pPr>
              <w:spacing w:line="228" w:lineRule="auto"/>
              <w:jc w:val="center"/>
              <w:rPr>
                <w:smallCaps/>
              </w:rPr>
            </w:pPr>
            <w:r w:rsidRPr="00CB270D">
              <w:rPr>
                <w:smallCaps/>
              </w:rPr>
              <w:t>УРЫСЫЕ ФЕДЕРАЦИЕР</w:t>
            </w:r>
          </w:p>
          <w:p w14:paraId="61FB7979" w14:textId="77777777" w:rsidR="00205ACC" w:rsidRPr="00CB270D" w:rsidRDefault="00205ACC" w:rsidP="0068435E">
            <w:pPr>
              <w:spacing w:line="228" w:lineRule="auto"/>
              <w:jc w:val="center"/>
              <w:rPr>
                <w:b/>
                <w:smallCaps/>
              </w:rPr>
            </w:pPr>
            <w:proofErr w:type="spellStart"/>
            <w:r w:rsidRPr="00CB270D">
              <w:rPr>
                <w:b/>
                <w:smallCaps/>
              </w:rPr>
              <w:t>адыгэ</w:t>
            </w:r>
            <w:proofErr w:type="spellEnd"/>
            <w:r w:rsidRPr="00CB270D">
              <w:rPr>
                <w:b/>
                <w:smallCaps/>
              </w:rPr>
              <w:t xml:space="preserve"> республик</w:t>
            </w:r>
          </w:p>
          <w:p w14:paraId="0770004F" w14:textId="77777777" w:rsidR="00205ACC" w:rsidRPr="001C1A54" w:rsidRDefault="00205ACC" w:rsidP="0068435E">
            <w:pPr>
              <w:spacing w:line="228" w:lineRule="auto"/>
              <w:jc w:val="center"/>
              <w:rPr>
                <w:b/>
                <w:smallCaps/>
              </w:rPr>
            </w:pPr>
            <w:proofErr w:type="spellStart"/>
            <w:r w:rsidRPr="001C1A54">
              <w:rPr>
                <w:b/>
                <w:smallCaps/>
              </w:rPr>
              <w:t>муниципальнэ</w:t>
            </w:r>
            <w:proofErr w:type="spellEnd"/>
            <w:r w:rsidRPr="001C1A54">
              <w:rPr>
                <w:b/>
                <w:smallCaps/>
              </w:rPr>
              <w:t xml:space="preserve"> </w:t>
            </w:r>
            <w:proofErr w:type="spellStart"/>
            <w:r w:rsidRPr="001C1A54">
              <w:rPr>
                <w:b/>
                <w:smallCaps/>
              </w:rPr>
              <w:t>гъэпсык</w:t>
            </w:r>
            <w:r w:rsidRPr="001C1A54">
              <w:rPr>
                <w:b/>
                <w:smallCaps/>
                <w:lang w:val="en-US"/>
              </w:rPr>
              <w:t>i</w:t>
            </w:r>
            <w:proofErr w:type="spellEnd"/>
            <w:r w:rsidRPr="001C1A54">
              <w:rPr>
                <w:b/>
                <w:smallCaps/>
              </w:rPr>
              <w:t xml:space="preserve">э </w:t>
            </w:r>
            <w:proofErr w:type="spellStart"/>
            <w:r w:rsidRPr="001C1A54">
              <w:rPr>
                <w:b/>
                <w:smallCaps/>
              </w:rPr>
              <w:t>зи</w:t>
            </w:r>
            <w:r w:rsidRPr="001C1A54">
              <w:rPr>
                <w:b/>
                <w:smallCaps/>
                <w:lang w:val="en-US"/>
              </w:rPr>
              <w:t>i</w:t>
            </w:r>
            <w:proofErr w:type="spellEnd"/>
            <w:r w:rsidRPr="001C1A54">
              <w:rPr>
                <w:b/>
                <w:smallCaps/>
              </w:rPr>
              <w:t>э</w:t>
            </w:r>
          </w:p>
          <w:p w14:paraId="6EC89902" w14:textId="77777777" w:rsidR="00205ACC" w:rsidRDefault="00205ACC" w:rsidP="0068435E">
            <w:pPr>
              <w:spacing w:line="228" w:lineRule="auto"/>
              <w:jc w:val="center"/>
              <w:rPr>
                <w:b/>
                <w:caps/>
                <w:szCs w:val="20"/>
              </w:rPr>
            </w:pPr>
            <w:r w:rsidRPr="00CB270D">
              <w:rPr>
                <w:b/>
                <w:caps/>
                <w:szCs w:val="20"/>
              </w:rPr>
              <w:t>«ЯБЛОНОВ</w:t>
            </w:r>
            <w:r>
              <w:rPr>
                <w:b/>
                <w:caps/>
                <w:szCs w:val="20"/>
              </w:rPr>
              <w:t>СКЭ</w:t>
            </w:r>
          </w:p>
          <w:p w14:paraId="20A2D86A" w14:textId="77777777" w:rsidR="00205ACC" w:rsidRPr="00CB270D" w:rsidRDefault="00205ACC" w:rsidP="0068435E">
            <w:pPr>
              <w:spacing w:line="228" w:lineRule="auto"/>
              <w:jc w:val="center"/>
              <w:rPr>
                <w:b/>
                <w:smallCaps/>
                <w:sz w:val="28"/>
                <w:szCs w:val="28"/>
              </w:rPr>
            </w:pPr>
            <w:r>
              <w:rPr>
                <w:b/>
                <w:caps/>
                <w:szCs w:val="20"/>
              </w:rPr>
              <w:t xml:space="preserve">КЪЭЛЭ </w:t>
            </w:r>
            <w:r w:rsidRPr="00CB270D">
              <w:rPr>
                <w:b/>
                <w:caps/>
                <w:szCs w:val="20"/>
              </w:rPr>
              <w:t>ПСЭУ</w:t>
            </w:r>
            <w:r>
              <w:rPr>
                <w:b/>
                <w:caps/>
                <w:szCs w:val="20"/>
              </w:rPr>
              <w:t>П</w:t>
            </w:r>
            <w:r>
              <w:rPr>
                <w:b/>
                <w:caps/>
                <w:szCs w:val="20"/>
                <w:lang w:val="en-US"/>
              </w:rPr>
              <w:t>I</w:t>
            </w:r>
            <w:r w:rsidRPr="00CB270D">
              <w:rPr>
                <w:b/>
                <w:caps/>
                <w:szCs w:val="20"/>
              </w:rPr>
              <w:t>эм»</w:t>
            </w:r>
          </w:p>
          <w:p w14:paraId="2255298F" w14:textId="77777777" w:rsidR="00205ACC" w:rsidRPr="00CB270D" w:rsidRDefault="00205ACC" w:rsidP="0068435E">
            <w:pPr>
              <w:spacing w:line="228" w:lineRule="auto"/>
              <w:jc w:val="center"/>
              <w:rPr>
                <w:b/>
                <w:smallCaps/>
              </w:rPr>
            </w:pPr>
            <w:proofErr w:type="spellStart"/>
            <w:r w:rsidRPr="00CB270D">
              <w:rPr>
                <w:b/>
                <w:smallCaps/>
              </w:rPr>
              <w:t>иадминистрацие</w:t>
            </w:r>
            <w:proofErr w:type="spellEnd"/>
          </w:p>
          <w:p w14:paraId="38281EA1" w14:textId="77777777" w:rsidR="00205ACC" w:rsidRPr="00CB270D" w:rsidRDefault="00205ACC" w:rsidP="0068435E">
            <w:pPr>
              <w:spacing w:line="228" w:lineRule="auto"/>
              <w:jc w:val="center"/>
              <w:rPr>
                <w:szCs w:val="20"/>
              </w:rPr>
            </w:pPr>
            <w:r w:rsidRPr="00CB270D">
              <w:rPr>
                <w:sz w:val="22"/>
                <w:szCs w:val="20"/>
              </w:rPr>
              <w:t xml:space="preserve">385141, </w:t>
            </w:r>
            <w:proofErr w:type="spellStart"/>
            <w:r w:rsidRPr="00CB270D">
              <w:rPr>
                <w:sz w:val="22"/>
                <w:szCs w:val="20"/>
              </w:rPr>
              <w:t>Адыгэ</w:t>
            </w:r>
            <w:proofErr w:type="spellEnd"/>
            <w:r w:rsidRPr="00CB270D">
              <w:rPr>
                <w:sz w:val="22"/>
                <w:szCs w:val="20"/>
              </w:rPr>
              <w:t xml:space="preserve"> Республик</w:t>
            </w:r>
          </w:p>
          <w:p w14:paraId="762BCB7F" w14:textId="77777777" w:rsidR="00205ACC" w:rsidRPr="00CB270D" w:rsidRDefault="00205ACC" w:rsidP="0068435E">
            <w:pPr>
              <w:spacing w:line="228" w:lineRule="auto"/>
              <w:jc w:val="center"/>
              <w:rPr>
                <w:szCs w:val="20"/>
              </w:rPr>
            </w:pPr>
            <w:proofErr w:type="spellStart"/>
            <w:r>
              <w:rPr>
                <w:sz w:val="22"/>
                <w:szCs w:val="20"/>
              </w:rPr>
              <w:t>Тэхъ</w:t>
            </w:r>
            <w:r w:rsidRPr="00CB270D">
              <w:rPr>
                <w:sz w:val="22"/>
                <w:szCs w:val="20"/>
              </w:rPr>
              <w:t>тэмыкъое</w:t>
            </w:r>
            <w:proofErr w:type="spellEnd"/>
            <w:r w:rsidRPr="00CB270D">
              <w:rPr>
                <w:sz w:val="22"/>
                <w:szCs w:val="20"/>
              </w:rPr>
              <w:t xml:space="preserve"> район,</w:t>
            </w:r>
          </w:p>
          <w:p w14:paraId="092AAC25" w14:textId="77777777" w:rsidR="00205ACC" w:rsidRPr="00CB270D" w:rsidRDefault="00205ACC" w:rsidP="0068435E">
            <w:pPr>
              <w:spacing w:line="228" w:lineRule="auto"/>
              <w:jc w:val="center"/>
              <w:rPr>
                <w:szCs w:val="20"/>
              </w:rPr>
            </w:pPr>
            <w:r w:rsidRPr="00CB270D">
              <w:rPr>
                <w:sz w:val="22"/>
                <w:szCs w:val="20"/>
              </w:rPr>
              <w:t xml:space="preserve"> </w:t>
            </w:r>
            <w:proofErr w:type="spellStart"/>
            <w:r w:rsidRPr="00CB270D">
              <w:rPr>
                <w:sz w:val="22"/>
                <w:szCs w:val="20"/>
              </w:rPr>
              <w:t>Яблонов</w:t>
            </w:r>
            <w:r>
              <w:rPr>
                <w:sz w:val="22"/>
                <w:szCs w:val="20"/>
              </w:rPr>
              <w:t>ск</w:t>
            </w:r>
            <w:r w:rsidRPr="00CB270D">
              <w:rPr>
                <w:sz w:val="22"/>
                <w:szCs w:val="20"/>
              </w:rPr>
              <w:t>э</w:t>
            </w:r>
            <w:proofErr w:type="spellEnd"/>
            <w:r w:rsidRPr="00CB270D">
              <w:rPr>
                <w:sz w:val="22"/>
                <w:szCs w:val="20"/>
              </w:rPr>
              <w:t xml:space="preserve"> </w:t>
            </w:r>
            <w:proofErr w:type="spellStart"/>
            <w:r>
              <w:rPr>
                <w:sz w:val="22"/>
                <w:szCs w:val="20"/>
              </w:rPr>
              <w:t>къ</w:t>
            </w:r>
            <w:proofErr w:type="spellEnd"/>
            <w:r>
              <w:rPr>
                <w:sz w:val="22"/>
                <w:szCs w:val="20"/>
              </w:rPr>
              <w:t>/</w:t>
            </w:r>
            <w:r w:rsidRPr="00CB270D">
              <w:rPr>
                <w:sz w:val="22"/>
                <w:szCs w:val="20"/>
              </w:rPr>
              <w:t xml:space="preserve">п., Гагариным </w:t>
            </w:r>
            <w:proofErr w:type="spellStart"/>
            <w:r w:rsidRPr="00CB270D">
              <w:rPr>
                <w:sz w:val="22"/>
                <w:szCs w:val="20"/>
              </w:rPr>
              <w:t>иур</w:t>
            </w:r>
            <w:proofErr w:type="spellEnd"/>
            <w:r w:rsidRPr="00CB270D">
              <w:rPr>
                <w:sz w:val="22"/>
                <w:szCs w:val="20"/>
              </w:rPr>
              <w:t>., 41/1,</w:t>
            </w:r>
          </w:p>
          <w:p w14:paraId="451AB539" w14:textId="77777777" w:rsidR="00205ACC" w:rsidRPr="00CB270D" w:rsidRDefault="00205ACC" w:rsidP="0068435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CB270D">
              <w:rPr>
                <w:sz w:val="22"/>
                <w:szCs w:val="20"/>
              </w:rPr>
              <w:t>тел./</w:t>
            </w:r>
            <w:proofErr w:type="spellStart"/>
            <w:r w:rsidRPr="00CB270D">
              <w:rPr>
                <w:sz w:val="22"/>
                <w:szCs w:val="20"/>
              </w:rPr>
              <w:t>факсыр</w:t>
            </w:r>
            <w:proofErr w:type="spellEnd"/>
            <w:r w:rsidRPr="00CB270D">
              <w:rPr>
                <w:sz w:val="22"/>
                <w:szCs w:val="20"/>
              </w:rPr>
              <w:t xml:space="preserve"> </w:t>
            </w:r>
            <w:r w:rsidRPr="00CB270D">
              <w:rPr>
                <w:sz w:val="20"/>
                <w:szCs w:val="20"/>
              </w:rPr>
              <w:t>(87771) 97801, 97394</w:t>
            </w:r>
          </w:p>
          <w:p w14:paraId="2CA724E0" w14:textId="77777777" w:rsidR="00205ACC" w:rsidRPr="00CB270D" w:rsidRDefault="00205ACC" w:rsidP="0068435E">
            <w:pPr>
              <w:spacing w:line="228" w:lineRule="auto"/>
              <w:jc w:val="center"/>
              <w:rPr>
                <w:b/>
                <w:smallCaps/>
                <w:u w:val="single"/>
              </w:rPr>
            </w:pPr>
            <w:r w:rsidRPr="00CB270D">
              <w:rPr>
                <w:sz w:val="22"/>
                <w:szCs w:val="20"/>
                <w:u w:val="single"/>
              </w:rPr>
              <w:t>E-</w:t>
            </w:r>
            <w:proofErr w:type="spellStart"/>
            <w:r w:rsidRPr="00CB270D">
              <w:rPr>
                <w:sz w:val="22"/>
                <w:szCs w:val="20"/>
                <w:u w:val="single"/>
              </w:rPr>
              <w:t>mail</w:t>
            </w:r>
            <w:proofErr w:type="spellEnd"/>
            <w:r w:rsidRPr="00CB270D">
              <w:rPr>
                <w:sz w:val="22"/>
                <w:szCs w:val="20"/>
                <w:u w:val="single"/>
              </w:rPr>
              <w:t>: yablonovskiy_ra@mail.ru</w:t>
            </w:r>
          </w:p>
        </w:tc>
      </w:tr>
      <w:tr w:rsidR="00205ACC" w:rsidRPr="00CB270D" w14:paraId="793C2D74" w14:textId="77777777" w:rsidTr="0068435E">
        <w:trPr>
          <w:trHeight w:val="149"/>
          <w:jc w:val="center"/>
        </w:trPr>
        <w:tc>
          <w:tcPr>
            <w:tcW w:w="4278" w:type="dxa"/>
          </w:tcPr>
          <w:p w14:paraId="2AC3AAC8" w14:textId="77777777" w:rsidR="00205ACC" w:rsidRPr="00CB270D" w:rsidRDefault="00205ACC" w:rsidP="0068435E">
            <w:pPr>
              <w:keepNext/>
              <w:ind w:left="-709" w:hanging="284"/>
              <w:jc w:val="center"/>
              <w:outlineLvl w:val="0"/>
              <w:rPr>
                <w:sz w:val="6"/>
                <w:szCs w:val="6"/>
              </w:rPr>
            </w:pPr>
          </w:p>
        </w:tc>
        <w:tc>
          <w:tcPr>
            <w:tcW w:w="1418" w:type="dxa"/>
          </w:tcPr>
          <w:p w14:paraId="2F7B8583" w14:textId="77777777" w:rsidR="00205ACC" w:rsidRPr="00CB270D" w:rsidRDefault="00205ACC" w:rsidP="0068435E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388" w:type="dxa"/>
          </w:tcPr>
          <w:p w14:paraId="30BDB7AD" w14:textId="77777777" w:rsidR="00205ACC" w:rsidRPr="00CB270D" w:rsidRDefault="00205ACC" w:rsidP="0068435E">
            <w:pPr>
              <w:jc w:val="center"/>
              <w:rPr>
                <w:caps/>
                <w:sz w:val="6"/>
                <w:szCs w:val="6"/>
              </w:rPr>
            </w:pPr>
          </w:p>
        </w:tc>
      </w:tr>
    </w:tbl>
    <w:p w14:paraId="14A8B188" w14:textId="2E21B239" w:rsidR="00205ACC" w:rsidRPr="00CB270D" w:rsidRDefault="00205ACC" w:rsidP="00205ACC">
      <w:pPr>
        <w:spacing w:line="360" w:lineRule="auto"/>
        <w:rPr>
          <w:b/>
          <w:smallCaps/>
          <w:sz w:val="20"/>
          <w:szCs w:val="20"/>
        </w:rPr>
      </w:pPr>
      <w:r w:rsidRPr="00E4001A"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ABED4F1" wp14:editId="7DEDFD77">
                <wp:simplePos x="0" y="0"/>
                <wp:positionH relativeFrom="column">
                  <wp:posOffset>-14605</wp:posOffset>
                </wp:positionH>
                <wp:positionV relativeFrom="paragraph">
                  <wp:posOffset>42544</wp:posOffset>
                </wp:positionV>
                <wp:extent cx="6058535" cy="0"/>
                <wp:effectExtent l="0" t="19050" r="56515" b="38100"/>
                <wp:wrapNone/>
                <wp:docPr id="2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853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0942FC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15pt,3.35pt" to="475.9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my+WwIAAGoEAAAOAAAAZHJzL2Uyb0RvYy54bWysVN1u0zAUvkfiHSzfd0m6tuuipRNqWm4G&#10;TNp4ANdxGmuObdle0wohwa6R+gi8AhcgTRrwDOkbcez+aIMbhMiFc2wff/nOdz7n7HxZC7RgxnIl&#10;M5wcxRgxSVXB5TzDb6+nnSFG1hFZEKEky/CKWXw+ev7srNEp66pKiYIZBCDSpo3OcOWcTqPI0orV&#10;xB4pzSRslsrUxMHUzKPCkAbQaxF143gQNcoU2ijKrIXVfLuJRwG/LBl1b8rSModEhoGbC6MJ48yP&#10;0eiMpHNDdMXpjgb5BxY14RI+eoDKiSPo1vA/oGpOjbKqdEdU1ZEqS05ZqAGqSeLfqrmqiGahFhDH&#10;6oNM9v/B0teLS4N4keEuRpLU0KL28+bDZt1+b79s1mjzsf3Zfmu/tvftj/Z+cwfxw+YTxH6zfdgt&#10;r9GxV7LRNgXAsbw0Xgu6lFf6QtEbi6QaV0TOWajoeqXhM4k/ET054idWA59Z80oVkENunQqyLktT&#10;e0gQDC1D91aH7rGlQxQWB3F/2D/uY0T3exFJ9we1se4lUzXyQYYFl15YkpLFhXWeCEn3KX5ZqikX&#10;IphDSNRkuH+S9ME/tNYglau4vAbD3AQIqwQvfLo/aM18NhYGLYg3XHhCnbDzOM2oW1kE+IqRYrKL&#10;HeFiGwMdIT0eFAcEd9HWUe9O49PJcDLsdXrdwaTTi/O882I67nUG0+Sknx/n43GevPfUkl5a8aJg&#10;0rPbuzvp/Z17dvds68uDvw/CRE/Rg4JAdv8OpEN3fUO31pipYnVp9l0HQ4fk3eXzN+bxHOLHv4jR&#10;LwAAAP//AwBQSwMEFAAGAAgAAAAhAPuyc8XeAAAABgEAAA8AAABkcnMvZG93bnJldi54bWxMj0FP&#10;wkAUhO8m/ofNM/FCYAtEqLVbYohePJgAHvC2dJ9tY/dt2V1o9df78KLHyUxmvslXg23FGX1oHCmY&#10;ThIQSKUzDVUK3nbP4xREiJqMbh2hgi8MsCqur3KdGdfTBs/bWAkuoZBpBXWMXSZlKGu0Okxch8Te&#10;h/NWR5a+ksbrnsttK2dJspBWN8QLte5wXWP5uT1ZBWYTwtN6SL/nr/7leNyno/d+N1Lq9mZ4fAAR&#10;cYh/YbjgMzoUzHRwJzJBtArGszknFSyWINi+v5vyk8OvlkUu/+MXPwAAAP//AwBQSwECLQAUAAYA&#10;CAAAACEAtoM4kv4AAADhAQAAEwAAAAAAAAAAAAAAAAAAAAAAW0NvbnRlbnRfVHlwZXNdLnhtbFBL&#10;AQItABQABgAIAAAAIQA4/SH/1gAAAJQBAAALAAAAAAAAAAAAAAAAAC8BAABfcmVscy8ucmVsc1BL&#10;AQItABQABgAIAAAAIQDQjmy+WwIAAGoEAAAOAAAAAAAAAAAAAAAAAC4CAABkcnMvZTJvRG9jLnht&#10;bFBLAQItABQABgAIAAAAIQD7snPF3gAAAAYBAAAPAAAAAAAAAAAAAAAAALUEAABkcnMvZG93bnJl&#10;di54bWxQSwUGAAAAAAQABADzAAAAwAUAAAAA&#10;" strokeweight="4.5pt">
                <v:stroke linestyle="thinThick"/>
              </v:line>
            </w:pict>
          </mc:Fallback>
        </mc:AlternateContent>
      </w:r>
    </w:p>
    <w:p w14:paraId="26AF6196" w14:textId="77777777" w:rsidR="00205ACC" w:rsidRPr="00B72C0A" w:rsidRDefault="00205ACC" w:rsidP="00205ACC">
      <w:pPr>
        <w:pStyle w:val="11"/>
        <w:tabs>
          <w:tab w:val="left" w:pos="6840"/>
        </w:tabs>
        <w:spacing w:line="25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 w:rsidRPr="00B72C0A">
        <w:rPr>
          <w:rFonts w:ascii="Times New Roman" w:hAnsi="Times New Roman" w:cs="Times New Roman"/>
          <w:b/>
          <w:bCs/>
          <w:color w:val="000000"/>
          <w:sz w:val="40"/>
          <w:szCs w:val="40"/>
        </w:rPr>
        <w:t>ПОСТАНОВЛЕНИЕ</w:t>
      </w:r>
    </w:p>
    <w:p w14:paraId="313F6D4B" w14:textId="77777777" w:rsidR="00205ACC" w:rsidRPr="00CA0810" w:rsidRDefault="00205ACC" w:rsidP="00205ACC">
      <w:pPr>
        <w:pStyle w:val="11"/>
        <w:spacing w:line="25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95099C1" w14:textId="27F4A243" w:rsidR="00205ACC" w:rsidRDefault="00666446" w:rsidP="00205ACC">
      <w:pPr>
        <w:ind w:firstLine="540"/>
        <w:rPr>
          <w:sz w:val="28"/>
          <w:szCs w:val="27"/>
        </w:rPr>
      </w:pPr>
      <w:r w:rsidRPr="00707B8B">
        <w:rPr>
          <w:sz w:val="28"/>
          <w:szCs w:val="28"/>
        </w:rPr>
        <w:t>«</w:t>
      </w:r>
      <w:r w:rsidR="009F54D6" w:rsidRPr="00707B8B">
        <w:rPr>
          <w:sz w:val="28"/>
          <w:szCs w:val="28"/>
        </w:rPr>
        <w:t>30</w:t>
      </w:r>
      <w:r w:rsidRPr="00707B8B">
        <w:rPr>
          <w:sz w:val="28"/>
          <w:szCs w:val="28"/>
        </w:rPr>
        <w:t>»</w:t>
      </w:r>
      <w:r w:rsidR="009F54D6" w:rsidRPr="00707B8B">
        <w:rPr>
          <w:sz w:val="28"/>
          <w:szCs w:val="28"/>
        </w:rPr>
        <w:t xml:space="preserve"> декабря 2</w:t>
      </w:r>
      <w:r w:rsidR="00205ACC" w:rsidRPr="00707B8B">
        <w:rPr>
          <w:sz w:val="28"/>
          <w:szCs w:val="28"/>
        </w:rPr>
        <w:t>025 г.                №</w:t>
      </w:r>
      <w:r w:rsidR="004A0AB4">
        <w:rPr>
          <w:sz w:val="28"/>
          <w:szCs w:val="28"/>
        </w:rPr>
        <w:t xml:space="preserve"> 279</w:t>
      </w:r>
      <w:r w:rsidR="00205ACC" w:rsidRPr="00707B8B">
        <w:rPr>
          <w:sz w:val="28"/>
          <w:szCs w:val="28"/>
        </w:rPr>
        <w:t xml:space="preserve">  </w:t>
      </w:r>
      <w:r w:rsidRPr="00707B8B">
        <w:rPr>
          <w:sz w:val="28"/>
          <w:szCs w:val="28"/>
        </w:rPr>
        <w:t xml:space="preserve">                      </w:t>
      </w:r>
      <w:r w:rsidR="00205ACC" w:rsidRPr="00707B8B">
        <w:rPr>
          <w:sz w:val="28"/>
          <w:szCs w:val="28"/>
        </w:rPr>
        <w:t xml:space="preserve"> </w:t>
      </w:r>
      <w:proofErr w:type="spellStart"/>
      <w:r w:rsidR="00205ACC" w:rsidRPr="00707B8B">
        <w:rPr>
          <w:sz w:val="28"/>
          <w:szCs w:val="28"/>
        </w:rPr>
        <w:t>пгт</w:t>
      </w:r>
      <w:proofErr w:type="spellEnd"/>
      <w:r w:rsidR="00205ACC" w:rsidRPr="00707B8B">
        <w:rPr>
          <w:sz w:val="28"/>
          <w:szCs w:val="28"/>
        </w:rPr>
        <w:t>. Яблоновский</w:t>
      </w:r>
    </w:p>
    <w:p w14:paraId="54277434" w14:textId="77777777" w:rsidR="00205ACC" w:rsidRPr="00CA0810" w:rsidRDefault="00205ACC" w:rsidP="00205ACC">
      <w:pPr>
        <w:tabs>
          <w:tab w:val="left" w:pos="6225"/>
        </w:tabs>
        <w:spacing w:line="250" w:lineRule="auto"/>
        <w:ind w:firstLine="567"/>
        <w:rPr>
          <w:color w:val="000000"/>
          <w:sz w:val="28"/>
          <w:szCs w:val="28"/>
        </w:rPr>
      </w:pPr>
    </w:p>
    <w:p w14:paraId="08A1C8BC" w14:textId="41935549" w:rsidR="00205ACC" w:rsidRPr="00765EF8" w:rsidRDefault="00205ACC" w:rsidP="00266203">
      <w:pPr>
        <w:tabs>
          <w:tab w:val="left" w:pos="6521"/>
        </w:tabs>
        <w:ind w:left="540" w:right="2551"/>
        <w:jc w:val="both"/>
        <w:rPr>
          <w:sz w:val="28"/>
          <w:szCs w:val="28"/>
        </w:rPr>
      </w:pPr>
      <w:r w:rsidRPr="00220655">
        <w:rPr>
          <w:sz w:val="28"/>
          <w:szCs w:val="28"/>
        </w:rPr>
        <w:t xml:space="preserve">О внесении изменений в </w:t>
      </w:r>
      <w:r>
        <w:rPr>
          <w:sz w:val="28"/>
          <w:szCs w:val="28"/>
        </w:rPr>
        <w:t xml:space="preserve">муниципальную программу </w:t>
      </w:r>
      <w:r w:rsidRPr="00CB158F">
        <w:rPr>
          <w:sz w:val="28"/>
          <w:szCs w:val="28"/>
        </w:rPr>
        <w:t>«Профилактика терроризма и экстремизма, гармонизация межэтнических и межкультурных</w:t>
      </w:r>
      <w:r>
        <w:rPr>
          <w:sz w:val="28"/>
          <w:szCs w:val="28"/>
        </w:rPr>
        <w:t xml:space="preserve"> </w:t>
      </w:r>
      <w:r w:rsidRPr="00CB158F">
        <w:rPr>
          <w:sz w:val="28"/>
          <w:szCs w:val="28"/>
        </w:rPr>
        <w:t>отношений муниципального образования</w:t>
      </w:r>
      <w:r>
        <w:rPr>
          <w:sz w:val="28"/>
          <w:szCs w:val="28"/>
        </w:rPr>
        <w:t xml:space="preserve"> </w:t>
      </w:r>
      <w:r w:rsidRPr="00CB158F">
        <w:rPr>
          <w:sz w:val="28"/>
          <w:szCs w:val="28"/>
        </w:rPr>
        <w:t>«Яблоновское городское поселение» на 202</w:t>
      </w:r>
      <w:r w:rsidR="00714039">
        <w:rPr>
          <w:sz w:val="28"/>
          <w:szCs w:val="28"/>
        </w:rPr>
        <w:t>5</w:t>
      </w:r>
      <w:r w:rsidRPr="00CB158F">
        <w:rPr>
          <w:sz w:val="28"/>
          <w:szCs w:val="28"/>
        </w:rPr>
        <w:t>-202</w:t>
      </w:r>
      <w:r w:rsidR="00714039">
        <w:rPr>
          <w:sz w:val="28"/>
          <w:szCs w:val="28"/>
        </w:rPr>
        <w:t>7</w:t>
      </w:r>
      <w:r w:rsidRPr="00CB158F">
        <w:rPr>
          <w:sz w:val="28"/>
          <w:szCs w:val="28"/>
        </w:rPr>
        <w:t xml:space="preserve"> годы»</w:t>
      </w:r>
      <w:r>
        <w:rPr>
          <w:sz w:val="28"/>
          <w:szCs w:val="28"/>
        </w:rPr>
        <w:t xml:space="preserve">, утвержденную </w:t>
      </w:r>
      <w:r w:rsidRPr="00220655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Pr="00220655">
        <w:rPr>
          <w:sz w:val="28"/>
          <w:szCs w:val="28"/>
        </w:rPr>
        <w:t xml:space="preserve"> Администрации МО «Яблоновское городское поселение»</w:t>
      </w:r>
      <w:r>
        <w:rPr>
          <w:sz w:val="28"/>
          <w:szCs w:val="28"/>
        </w:rPr>
        <w:t xml:space="preserve"> </w:t>
      </w:r>
      <w:r w:rsidRPr="00220655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714039">
        <w:rPr>
          <w:sz w:val="28"/>
          <w:szCs w:val="28"/>
        </w:rPr>
        <w:t>256</w:t>
      </w:r>
      <w:r w:rsidRPr="00220655">
        <w:rPr>
          <w:sz w:val="28"/>
          <w:szCs w:val="28"/>
        </w:rPr>
        <w:t xml:space="preserve"> от </w:t>
      </w:r>
      <w:r w:rsidR="00714039">
        <w:rPr>
          <w:sz w:val="28"/>
          <w:szCs w:val="28"/>
        </w:rPr>
        <w:t>16</w:t>
      </w:r>
      <w:r w:rsidRPr="00220655">
        <w:rPr>
          <w:sz w:val="28"/>
          <w:szCs w:val="28"/>
        </w:rPr>
        <w:t>.10.202</w:t>
      </w:r>
      <w:r w:rsidR="00714039">
        <w:rPr>
          <w:sz w:val="28"/>
          <w:szCs w:val="28"/>
        </w:rPr>
        <w:t>4</w:t>
      </w:r>
      <w:r w:rsidRPr="00220655">
        <w:rPr>
          <w:sz w:val="28"/>
          <w:szCs w:val="28"/>
        </w:rPr>
        <w:t>г</w:t>
      </w:r>
      <w:r>
        <w:rPr>
          <w:sz w:val="28"/>
          <w:szCs w:val="28"/>
        </w:rPr>
        <w:t xml:space="preserve">. </w:t>
      </w:r>
    </w:p>
    <w:p w14:paraId="419E7F9B" w14:textId="77777777" w:rsidR="00205ACC" w:rsidRDefault="00205ACC" w:rsidP="00205ACC">
      <w:pPr>
        <w:ind w:firstLine="567"/>
        <w:jc w:val="both"/>
        <w:rPr>
          <w:bCs/>
          <w:color w:val="000000"/>
          <w:sz w:val="28"/>
          <w:szCs w:val="28"/>
        </w:rPr>
      </w:pPr>
    </w:p>
    <w:p w14:paraId="789236B2" w14:textId="1C817DD5" w:rsidR="00205ACC" w:rsidRDefault="00205ACC" w:rsidP="00A945E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Федеральными законами от 06.03.2006  №</w:t>
      </w:r>
      <w:r w:rsidR="00110076">
        <w:rPr>
          <w:sz w:val="28"/>
          <w:szCs w:val="28"/>
        </w:rPr>
        <w:t xml:space="preserve"> </w:t>
      </w:r>
      <w:r>
        <w:rPr>
          <w:sz w:val="28"/>
          <w:szCs w:val="28"/>
        </w:rPr>
        <w:t>35-ФЗ</w:t>
      </w:r>
      <w:r w:rsidR="002A2065">
        <w:rPr>
          <w:sz w:val="28"/>
          <w:szCs w:val="28"/>
        </w:rPr>
        <w:t> </w:t>
      </w:r>
      <w:r w:rsidR="00A945E6">
        <w:rPr>
          <w:sz w:val="28"/>
          <w:szCs w:val="28"/>
        </w:rPr>
        <w:br/>
      </w:r>
      <w:r>
        <w:rPr>
          <w:sz w:val="28"/>
          <w:szCs w:val="28"/>
        </w:rPr>
        <w:t>«О противодействии терроризму», от 25.07.2002 №</w:t>
      </w:r>
      <w:r w:rsidR="00110076">
        <w:rPr>
          <w:sz w:val="28"/>
          <w:szCs w:val="28"/>
        </w:rPr>
        <w:t xml:space="preserve"> </w:t>
      </w:r>
      <w:r>
        <w:rPr>
          <w:sz w:val="28"/>
          <w:szCs w:val="28"/>
        </w:rPr>
        <w:t>114-ФЗ</w:t>
      </w:r>
      <w:r w:rsidR="002A2065">
        <w:rPr>
          <w:sz w:val="28"/>
          <w:szCs w:val="28"/>
        </w:rPr>
        <w:t> </w:t>
      </w:r>
      <w:r w:rsidR="00A945E6">
        <w:rPr>
          <w:sz w:val="28"/>
          <w:szCs w:val="28"/>
        </w:rPr>
        <w:br/>
      </w:r>
      <w:r>
        <w:rPr>
          <w:sz w:val="28"/>
          <w:szCs w:val="28"/>
        </w:rPr>
        <w:t>«О противодействии экстремистской деятельности», от 06.03.2003 №</w:t>
      </w:r>
      <w:r w:rsidR="00110076">
        <w:rPr>
          <w:sz w:val="28"/>
          <w:szCs w:val="28"/>
        </w:rPr>
        <w:t xml:space="preserve"> </w:t>
      </w:r>
      <w:r>
        <w:rPr>
          <w:sz w:val="28"/>
          <w:szCs w:val="28"/>
        </w:rPr>
        <w:t>131-ФЗ «Об общих принципах организации местного самоуправления в Российской Федерации»,</w:t>
      </w:r>
      <w:r w:rsidR="005658A3">
        <w:rPr>
          <w:sz w:val="28"/>
          <w:szCs w:val="28"/>
        </w:rPr>
        <w:t xml:space="preserve"> </w:t>
      </w:r>
      <w:r w:rsidR="00B062EF" w:rsidRPr="00B062EF">
        <w:rPr>
          <w:sz w:val="28"/>
          <w:szCs w:val="28"/>
        </w:rPr>
        <w:t>от 20</w:t>
      </w:r>
      <w:r w:rsidR="00110076">
        <w:rPr>
          <w:sz w:val="28"/>
          <w:szCs w:val="28"/>
        </w:rPr>
        <w:t>.03.</w:t>
      </w:r>
      <w:r w:rsidR="00B062EF" w:rsidRPr="00B062EF">
        <w:rPr>
          <w:sz w:val="28"/>
          <w:szCs w:val="28"/>
        </w:rPr>
        <w:t>2025 г. N 33-ФЗ</w:t>
      </w:r>
      <w:r w:rsidR="005658A3">
        <w:rPr>
          <w:sz w:val="28"/>
          <w:szCs w:val="28"/>
        </w:rPr>
        <w:t xml:space="preserve"> «</w:t>
      </w:r>
      <w:r w:rsidR="00B062EF" w:rsidRPr="00B062EF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5658A3">
        <w:rPr>
          <w:sz w:val="28"/>
          <w:szCs w:val="28"/>
        </w:rPr>
        <w:t xml:space="preserve">», </w:t>
      </w:r>
      <w:r w:rsidRPr="003005EF">
        <w:rPr>
          <w:sz w:val="28"/>
          <w:szCs w:val="28"/>
        </w:rPr>
        <w:t>Указом Президента Российской Федерации от 29.05.2020 №</w:t>
      </w:r>
      <w:r>
        <w:rPr>
          <w:sz w:val="28"/>
          <w:szCs w:val="28"/>
        </w:rPr>
        <w:t xml:space="preserve"> </w:t>
      </w:r>
      <w:r w:rsidRPr="003005EF">
        <w:rPr>
          <w:sz w:val="28"/>
          <w:szCs w:val="28"/>
        </w:rPr>
        <w:t>344 «Об утверждении Стратегии противодействия экстремизму в Российской Федерации до 2025 года»</w:t>
      </w:r>
      <w:r>
        <w:rPr>
          <w:sz w:val="28"/>
          <w:szCs w:val="28"/>
        </w:rPr>
        <w:t xml:space="preserve">, руководствуясь </w:t>
      </w:r>
      <w:r w:rsidRPr="008C0218">
        <w:rPr>
          <w:bCs/>
          <w:sz w:val="28"/>
          <w:szCs w:val="28"/>
        </w:rPr>
        <w:t>Бюджетным кодексом Российской Федерации,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Уставом муниципального образования «Яблоновское городское поселение», </w:t>
      </w:r>
      <w:r w:rsidR="00124844" w:rsidRPr="00087825">
        <w:rPr>
          <w:sz w:val="28"/>
          <w:szCs w:val="28"/>
        </w:rPr>
        <w:t xml:space="preserve">Постановлением </w:t>
      </w:r>
      <w:r w:rsidR="00F05CEF" w:rsidRPr="00F05CEF">
        <w:rPr>
          <w:sz w:val="28"/>
          <w:szCs w:val="28"/>
        </w:rPr>
        <w:t>Администрации МО «Яблоновское городское поселение»</w:t>
      </w:r>
      <w:r w:rsidR="00F05CEF">
        <w:rPr>
          <w:sz w:val="28"/>
          <w:szCs w:val="28"/>
        </w:rPr>
        <w:t xml:space="preserve"> </w:t>
      </w:r>
      <w:r w:rsidR="00124844" w:rsidRPr="00087825">
        <w:rPr>
          <w:sz w:val="28"/>
          <w:szCs w:val="28"/>
        </w:rPr>
        <w:t>от 23.09.2025 № 187 «Об утверждении порядка разработки, реализации и оценки эффективности муниципальных программ муниципального образования «Яблоновское городское поселение»</w:t>
      </w:r>
    </w:p>
    <w:p w14:paraId="1C493F41" w14:textId="77777777" w:rsidR="00205ACC" w:rsidRPr="002648E4" w:rsidRDefault="00205ACC" w:rsidP="00205AC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410C6C5E" w14:textId="77777777" w:rsidR="00205ACC" w:rsidRPr="00CA0810" w:rsidRDefault="00205ACC" w:rsidP="00205ACC">
      <w:pPr>
        <w:pStyle w:val="11"/>
        <w:tabs>
          <w:tab w:val="left" w:pos="6840"/>
        </w:tabs>
        <w:spacing w:line="25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CA0810">
        <w:rPr>
          <w:rFonts w:ascii="Times New Roman" w:hAnsi="Times New Roman" w:cs="Times New Roman"/>
          <w:b/>
          <w:bCs/>
          <w:color w:val="000000"/>
          <w:sz w:val="36"/>
          <w:szCs w:val="36"/>
        </w:rPr>
        <w:t>ПОСТАНОВЛЯЮ:</w:t>
      </w:r>
    </w:p>
    <w:p w14:paraId="14A61E21" w14:textId="77777777" w:rsidR="00205ACC" w:rsidRPr="00CA0810" w:rsidRDefault="00205ACC" w:rsidP="00205ACC">
      <w:pPr>
        <w:ind w:firstLine="567"/>
        <w:jc w:val="both"/>
        <w:rPr>
          <w:bCs/>
          <w:color w:val="000000"/>
          <w:sz w:val="28"/>
          <w:szCs w:val="28"/>
        </w:rPr>
      </w:pPr>
    </w:p>
    <w:p w14:paraId="43DE9282" w14:textId="3792E3C1" w:rsidR="00205ACC" w:rsidRPr="00D41359" w:rsidRDefault="00C97E67" w:rsidP="00C97E6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205ACC" w:rsidRPr="00D41359">
        <w:rPr>
          <w:bCs/>
          <w:sz w:val="28"/>
          <w:szCs w:val="28"/>
        </w:rPr>
        <w:t>Внести изменения в муниципальную программу «Профилактика терроризма и экстремизма, гармонизация межэтнических и межкультурных отношений муниципального образования «Яблоновское городское поселение» на 202</w:t>
      </w:r>
      <w:r w:rsidR="00721C3D">
        <w:rPr>
          <w:bCs/>
          <w:sz w:val="28"/>
          <w:szCs w:val="28"/>
        </w:rPr>
        <w:t>5</w:t>
      </w:r>
      <w:r w:rsidR="00205ACC" w:rsidRPr="00D41359">
        <w:rPr>
          <w:bCs/>
          <w:sz w:val="28"/>
          <w:szCs w:val="28"/>
        </w:rPr>
        <w:t>-202</w:t>
      </w:r>
      <w:r w:rsidR="00721C3D">
        <w:rPr>
          <w:bCs/>
          <w:sz w:val="28"/>
          <w:szCs w:val="28"/>
        </w:rPr>
        <w:t>7</w:t>
      </w:r>
      <w:r w:rsidR="00205ACC" w:rsidRPr="00D41359">
        <w:rPr>
          <w:bCs/>
          <w:sz w:val="28"/>
          <w:szCs w:val="28"/>
        </w:rPr>
        <w:t xml:space="preserve"> годы», утвержденную постановлением </w:t>
      </w:r>
      <w:r w:rsidR="00205ACC" w:rsidRPr="00D41359">
        <w:rPr>
          <w:bCs/>
          <w:sz w:val="28"/>
          <w:szCs w:val="28"/>
        </w:rPr>
        <w:lastRenderedPageBreak/>
        <w:t xml:space="preserve">Администрации МО «Яблоновское городское поселение» № </w:t>
      </w:r>
      <w:r w:rsidR="00721C3D">
        <w:rPr>
          <w:bCs/>
          <w:sz w:val="28"/>
          <w:szCs w:val="28"/>
        </w:rPr>
        <w:t>256</w:t>
      </w:r>
      <w:r w:rsidR="00205ACC" w:rsidRPr="00D41359">
        <w:rPr>
          <w:bCs/>
          <w:sz w:val="28"/>
          <w:szCs w:val="28"/>
        </w:rPr>
        <w:t xml:space="preserve"> от </w:t>
      </w:r>
      <w:r w:rsidR="0055669B">
        <w:rPr>
          <w:bCs/>
          <w:sz w:val="28"/>
          <w:szCs w:val="28"/>
        </w:rPr>
        <w:t>16</w:t>
      </w:r>
      <w:r w:rsidR="00205ACC" w:rsidRPr="00D41359">
        <w:rPr>
          <w:bCs/>
          <w:sz w:val="28"/>
          <w:szCs w:val="28"/>
        </w:rPr>
        <w:t>.10.202</w:t>
      </w:r>
      <w:r w:rsidR="0055669B">
        <w:rPr>
          <w:bCs/>
          <w:sz w:val="28"/>
          <w:szCs w:val="28"/>
        </w:rPr>
        <w:t>4</w:t>
      </w:r>
      <w:r w:rsidR="00205ACC" w:rsidRPr="00D41359">
        <w:rPr>
          <w:bCs/>
          <w:sz w:val="28"/>
          <w:szCs w:val="28"/>
        </w:rPr>
        <w:t>г., изложив ее в новой редакции согласно приложению.</w:t>
      </w:r>
    </w:p>
    <w:p w14:paraId="4CA759BF" w14:textId="6546624E" w:rsidR="00205ACC" w:rsidRDefault="00205ACC" w:rsidP="00205ACC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</w:t>
      </w:r>
      <w:r w:rsidRPr="00AD725A">
        <w:rPr>
          <w:bCs/>
          <w:color w:val="000000"/>
          <w:sz w:val="28"/>
          <w:szCs w:val="28"/>
        </w:rPr>
        <w:t xml:space="preserve">. </w:t>
      </w:r>
      <w:r w:rsidR="00E464BA">
        <w:rPr>
          <w:bCs/>
          <w:color w:val="000000"/>
          <w:sz w:val="28"/>
          <w:szCs w:val="28"/>
        </w:rPr>
        <w:t>Н</w:t>
      </w:r>
      <w:r w:rsidR="00E464BA" w:rsidRPr="00732D5D">
        <w:rPr>
          <w:bCs/>
          <w:color w:val="000000"/>
          <w:sz w:val="28"/>
          <w:szCs w:val="28"/>
        </w:rPr>
        <w:t>астоящее постановление</w:t>
      </w:r>
      <w:r w:rsidR="00E464BA">
        <w:rPr>
          <w:bCs/>
          <w:color w:val="000000"/>
          <w:sz w:val="28"/>
          <w:szCs w:val="28"/>
        </w:rPr>
        <w:t xml:space="preserve"> р</w:t>
      </w:r>
      <w:r w:rsidRPr="00732D5D">
        <w:rPr>
          <w:bCs/>
          <w:color w:val="000000"/>
          <w:sz w:val="28"/>
          <w:szCs w:val="28"/>
        </w:rPr>
        <w:t>азместить на официальном сайте Администрации муниципального образования «Яблоновское городское поселение»</w:t>
      </w:r>
      <w:r>
        <w:rPr>
          <w:bCs/>
          <w:color w:val="000000"/>
          <w:sz w:val="28"/>
          <w:szCs w:val="28"/>
        </w:rPr>
        <w:t>.</w:t>
      </w:r>
    </w:p>
    <w:p w14:paraId="4B2ACA08" w14:textId="77777777" w:rsidR="00205ACC" w:rsidRDefault="00205ACC" w:rsidP="00205A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постановления возложить на </w:t>
      </w:r>
      <w:r>
        <w:rPr>
          <w:bCs/>
          <w:color w:val="000000"/>
          <w:sz w:val="28"/>
          <w:szCs w:val="28"/>
        </w:rPr>
        <w:t xml:space="preserve">руководителя отдела муниципальной собственности и правового обеспечения Администрации муниципального образования </w:t>
      </w:r>
      <w:r w:rsidRPr="00CA0810">
        <w:rPr>
          <w:bCs/>
          <w:color w:val="000000"/>
          <w:sz w:val="28"/>
          <w:szCs w:val="28"/>
        </w:rPr>
        <w:t>«Яблоновское городское поселение</w:t>
      </w:r>
      <w:r>
        <w:rPr>
          <w:bCs/>
          <w:color w:val="000000"/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43955FFC" w14:textId="77777777" w:rsidR="00205ACC" w:rsidRDefault="00205ACC" w:rsidP="00205A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8C0218">
        <w:rPr>
          <w:sz w:val="28"/>
          <w:szCs w:val="28"/>
        </w:rPr>
        <w:t>Настоящее постановление вступает в силу с момента подписания.</w:t>
      </w:r>
    </w:p>
    <w:p w14:paraId="54902089" w14:textId="77777777" w:rsidR="00205ACC" w:rsidRDefault="00205ACC" w:rsidP="00205ACC">
      <w:pPr>
        <w:jc w:val="both"/>
        <w:rPr>
          <w:sz w:val="28"/>
          <w:szCs w:val="28"/>
        </w:rPr>
      </w:pPr>
    </w:p>
    <w:p w14:paraId="383D0761" w14:textId="77777777" w:rsidR="00205ACC" w:rsidRDefault="00205ACC" w:rsidP="00205ACC">
      <w:pPr>
        <w:jc w:val="both"/>
        <w:rPr>
          <w:sz w:val="28"/>
          <w:szCs w:val="28"/>
        </w:rPr>
      </w:pPr>
    </w:p>
    <w:p w14:paraId="1850E563" w14:textId="77777777" w:rsidR="00205ACC" w:rsidRDefault="00205ACC" w:rsidP="00205ACC">
      <w:pPr>
        <w:jc w:val="both"/>
        <w:rPr>
          <w:sz w:val="28"/>
          <w:szCs w:val="28"/>
        </w:rPr>
      </w:pPr>
    </w:p>
    <w:p w14:paraId="230DF22C" w14:textId="77777777" w:rsidR="002C71D2" w:rsidRPr="002C71D2" w:rsidRDefault="002C71D2" w:rsidP="00666446">
      <w:pPr>
        <w:ind w:firstLine="567"/>
        <w:rPr>
          <w:sz w:val="28"/>
          <w:szCs w:val="28"/>
        </w:rPr>
      </w:pPr>
      <w:r w:rsidRPr="002C71D2">
        <w:rPr>
          <w:sz w:val="28"/>
          <w:szCs w:val="28"/>
        </w:rPr>
        <w:t xml:space="preserve">Глава муниципального образования </w:t>
      </w:r>
    </w:p>
    <w:p w14:paraId="6910438B" w14:textId="72613B8A" w:rsidR="002C71D2" w:rsidRPr="002C71D2" w:rsidRDefault="002C71D2" w:rsidP="00666446">
      <w:pPr>
        <w:ind w:firstLine="567"/>
        <w:rPr>
          <w:sz w:val="28"/>
          <w:szCs w:val="28"/>
        </w:rPr>
      </w:pPr>
      <w:r w:rsidRPr="002C71D2">
        <w:rPr>
          <w:sz w:val="28"/>
          <w:szCs w:val="28"/>
        </w:rPr>
        <w:t xml:space="preserve">«Яблоновское городское поселение»                                   </w:t>
      </w:r>
      <w:r w:rsidR="00720168">
        <w:rPr>
          <w:sz w:val="28"/>
          <w:szCs w:val="28"/>
        </w:rPr>
        <w:t xml:space="preserve"> </w:t>
      </w:r>
      <w:r w:rsidR="00FC33E8">
        <w:rPr>
          <w:sz w:val="28"/>
          <w:szCs w:val="28"/>
        </w:rPr>
        <w:t xml:space="preserve"> </w:t>
      </w:r>
      <w:r w:rsidRPr="002C71D2">
        <w:rPr>
          <w:sz w:val="28"/>
          <w:szCs w:val="28"/>
        </w:rPr>
        <w:t xml:space="preserve"> З.Д. Атажахов</w:t>
      </w:r>
    </w:p>
    <w:p w14:paraId="2FFC293A" w14:textId="77777777" w:rsidR="002C71D2" w:rsidRPr="002C71D2" w:rsidRDefault="002C71D2" w:rsidP="00666446">
      <w:pPr>
        <w:ind w:firstLine="567"/>
        <w:rPr>
          <w:sz w:val="28"/>
          <w:szCs w:val="28"/>
        </w:rPr>
      </w:pPr>
    </w:p>
    <w:p w14:paraId="77C667F7" w14:textId="77777777" w:rsidR="002C71D2" w:rsidRPr="002C71D2" w:rsidRDefault="002C71D2" w:rsidP="00666446">
      <w:pPr>
        <w:ind w:firstLine="567"/>
        <w:rPr>
          <w:sz w:val="28"/>
          <w:szCs w:val="28"/>
        </w:rPr>
      </w:pPr>
    </w:p>
    <w:p w14:paraId="118F5D07" w14:textId="77777777" w:rsidR="002C71D2" w:rsidRPr="002C71D2" w:rsidRDefault="002C71D2" w:rsidP="00666446">
      <w:pPr>
        <w:ind w:firstLine="567"/>
        <w:rPr>
          <w:sz w:val="28"/>
          <w:szCs w:val="28"/>
        </w:rPr>
      </w:pPr>
      <w:r w:rsidRPr="002C71D2">
        <w:rPr>
          <w:sz w:val="28"/>
          <w:szCs w:val="28"/>
        </w:rPr>
        <w:t xml:space="preserve">Проект внесен: </w:t>
      </w:r>
    </w:p>
    <w:p w14:paraId="43F09768" w14:textId="4A17AC6A" w:rsidR="002C71D2" w:rsidRPr="002C71D2" w:rsidRDefault="002C71D2" w:rsidP="00666446">
      <w:pPr>
        <w:ind w:firstLine="567"/>
        <w:rPr>
          <w:sz w:val="28"/>
          <w:szCs w:val="28"/>
        </w:rPr>
      </w:pPr>
      <w:r>
        <w:rPr>
          <w:sz w:val="28"/>
          <w:szCs w:val="28"/>
        </w:rPr>
        <w:t>р</w:t>
      </w:r>
      <w:r w:rsidRPr="002C71D2">
        <w:rPr>
          <w:sz w:val="28"/>
          <w:szCs w:val="28"/>
        </w:rPr>
        <w:t>уководител</w:t>
      </w:r>
      <w:r w:rsidR="00291AE7">
        <w:rPr>
          <w:sz w:val="28"/>
          <w:szCs w:val="28"/>
        </w:rPr>
        <w:t>ь</w:t>
      </w:r>
      <w:r w:rsidRPr="002C71D2">
        <w:rPr>
          <w:sz w:val="28"/>
          <w:szCs w:val="28"/>
        </w:rPr>
        <w:t xml:space="preserve"> отдела муниципальной </w:t>
      </w:r>
    </w:p>
    <w:p w14:paraId="7FED3DA7" w14:textId="07E1BF66" w:rsidR="002C71D2" w:rsidRPr="002C71D2" w:rsidRDefault="002C71D2" w:rsidP="00666446">
      <w:pPr>
        <w:ind w:firstLine="567"/>
        <w:rPr>
          <w:sz w:val="28"/>
          <w:szCs w:val="28"/>
        </w:rPr>
      </w:pPr>
      <w:r w:rsidRPr="002C71D2">
        <w:rPr>
          <w:sz w:val="28"/>
          <w:szCs w:val="28"/>
        </w:rPr>
        <w:t>собственности и правового обе</w:t>
      </w:r>
      <w:r w:rsidR="00666446">
        <w:rPr>
          <w:sz w:val="28"/>
          <w:szCs w:val="28"/>
        </w:rPr>
        <w:t xml:space="preserve">спечения                      </w:t>
      </w:r>
      <w:r w:rsidRPr="002C71D2">
        <w:rPr>
          <w:sz w:val="28"/>
          <w:szCs w:val="28"/>
        </w:rPr>
        <w:t xml:space="preserve">    </w:t>
      </w:r>
      <w:r w:rsidR="00720168">
        <w:rPr>
          <w:sz w:val="28"/>
          <w:szCs w:val="28"/>
        </w:rPr>
        <w:t xml:space="preserve">  </w:t>
      </w:r>
      <w:r w:rsidRPr="002C71D2">
        <w:rPr>
          <w:sz w:val="28"/>
          <w:szCs w:val="28"/>
        </w:rPr>
        <w:t xml:space="preserve">  </w:t>
      </w:r>
      <w:r w:rsidR="00291AE7">
        <w:rPr>
          <w:sz w:val="28"/>
          <w:szCs w:val="28"/>
        </w:rPr>
        <w:t>Р</w:t>
      </w:r>
      <w:r>
        <w:rPr>
          <w:sz w:val="28"/>
          <w:szCs w:val="28"/>
        </w:rPr>
        <w:t>.</w:t>
      </w:r>
      <w:r w:rsidR="00291AE7"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  <w:r w:rsidR="00291AE7">
        <w:rPr>
          <w:sz w:val="28"/>
          <w:szCs w:val="28"/>
        </w:rPr>
        <w:t>Берзегов</w:t>
      </w:r>
    </w:p>
    <w:p w14:paraId="4B633DCE" w14:textId="77777777" w:rsidR="002C71D2" w:rsidRPr="002C71D2" w:rsidRDefault="002C71D2" w:rsidP="00666446">
      <w:pPr>
        <w:ind w:firstLine="567"/>
        <w:rPr>
          <w:sz w:val="28"/>
          <w:szCs w:val="28"/>
        </w:rPr>
      </w:pPr>
    </w:p>
    <w:p w14:paraId="3946F7B4" w14:textId="77777777" w:rsidR="002C71D2" w:rsidRPr="002C71D2" w:rsidRDefault="002C71D2" w:rsidP="00666446">
      <w:pPr>
        <w:ind w:firstLine="567"/>
        <w:rPr>
          <w:sz w:val="28"/>
          <w:szCs w:val="28"/>
        </w:rPr>
      </w:pPr>
      <w:r w:rsidRPr="002C71D2">
        <w:rPr>
          <w:sz w:val="28"/>
          <w:szCs w:val="28"/>
        </w:rPr>
        <w:t xml:space="preserve">Проект согласован: </w:t>
      </w:r>
    </w:p>
    <w:p w14:paraId="531D9FC1" w14:textId="5AAB88AE" w:rsidR="002C71D2" w:rsidRPr="002C71D2" w:rsidRDefault="00CC3685" w:rsidP="00666446">
      <w:pPr>
        <w:ind w:firstLine="567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="00C26AA0">
        <w:rPr>
          <w:sz w:val="28"/>
          <w:szCs w:val="28"/>
        </w:rPr>
        <w:t>р</w:t>
      </w:r>
      <w:r w:rsidR="002C71D2" w:rsidRPr="002C71D2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="002C71D2" w:rsidRPr="002C71D2">
        <w:rPr>
          <w:sz w:val="28"/>
          <w:szCs w:val="28"/>
        </w:rPr>
        <w:t xml:space="preserve"> финансового отдела                     </w:t>
      </w:r>
      <w:r w:rsidR="00FC33E8">
        <w:rPr>
          <w:sz w:val="28"/>
          <w:szCs w:val="28"/>
        </w:rPr>
        <w:t xml:space="preserve">         </w:t>
      </w:r>
      <w:r w:rsidR="002C71D2" w:rsidRPr="002C71D2">
        <w:rPr>
          <w:sz w:val="28"/>
          <w:szCs w:val="28"/>
        </w:rPr>
        <w:t xml:space="preserve"> </w:t>
      </w:r>
      <w:r>
        <w:rPr>
          <w:sz w:val="28"/>
          <w:szCs w:val="28"/>
        </w:rPr>
        <w:t>Э</w:t>
      </w:r>
      <w:r w:rsidR="002C71D2" w:rsidRPr="002C71D2">
        <w:rPr>
          <w:sz w:val="28"/>
          <w:szCs w:val="28"/>
        </w:rPr>
        <w:t xml:space="preserve">.А. </w:t>
      </w:r>
      <w:proofErr w:type="spellStart"/>
      <w:r>
        <w:rPr>
          <w:sz w:val="28"/>
          <w:szCs w:val="28"/>
        </w:rPr>
        <w:t>Колокуток</w:t>
      </w:r>
      <w:proofErr w:type="spellEnd"/>
    </w:p>
    <w:p w14:paraId="1CDD6624" w14:textId="77777777" w:rsidR="000F0126" w:rsidRDefault="000F0126" w:rsidP="00666446">
      <w:pPr>
        <w:ind w:firstLine="567"/>
      </w:pPr>
    </w:p>
    <w:p w14:paraId="58BB4382" w14:textId="77777777" w:rsidR="000F0126" w:rsidRDefault="000F0126"/>
    <w:p w14:paraId="2A32E220" w14:textId="77777777" w:rsidR="000F0126" w:rsidRDefault="000F0126"/>
    <w:p w14:paraId="5F09D2F4" w14:textId="77777777" w:rsidR="000F0126" w:rsidRDefault="000F0126"/>
    <w:p w14:paraId="617A02BB" w14:textId="77777777" w:rsidR="000F0126" w:rsidRDefault="000F0126"/>
    <w:p w14:paraId="24B94EB9" w14:textId="77777777" w:rsidR="000F0126" w:rsidRDefault="000F0126"/>
    <w:p w14:paraId="5359528D" w14:textId="77777777" w:rsidR="000F0126" w:rsidRDefault="000F0126"/>
    <w:p w14:paraId="11A8503F" w14:textId="77777777" w:rsidR="000F0126" w:rsidRDefault="000F0126"/>
    <w:p w14:paraId="0E32C8C0" w14:textId="77777777" w:rsidR="000F0126" w:rsidRDefault="000F0126"/>
    <w:p w14:paraId="7D7281EE" w14:textId="77777777" w:rsidR="000F0126" w:rsidRDefault="000F0126"/>
    <w:p w14:paraId="7A1ACE9C" w14:textId="77777777" w:rsidR="000F0126" w:rsidRDefault="000F0126"/>
    <w:p w14:paraId="44D40397" w14:textId="77777777" w:rsidR="000F0126" w:rsidRDefault="000F0126"/>
    <w:p w14:paraId="03F1581C" w14:textId="7A786DB0" w:rsidR="00291AE7" w:rsidRDefault="00291AE7">
      <w:pPr>
        <w:spacing w:line="192" w:lineRule="auto"/>
      </w:pPr>
      <w:r>
        <w:br w:type="page"/>
      </w:r>
    </w:p>
    <w:p w14:paraId="23F6C9E3" w14:textId="77777777" w:rsidR="000F0126" w:rsidRPr="000F0126" w:rsidRDefault="000F0126" w:rsidP="000F0126">
      <w:pPr>
        <w:suppressAutoHyphens/>
        <w:spacing w:line="20" w:lineRule="atLeast"/>
        <w:jc w:val="right"/>
        <w:rPr>
          <w:sz w:val="22"/>
          <w:szCs w:val="22"/>
        </w:rPr>
      </w:pPr>
      <w:r w:rsidRPr="000F0126">
        <w:t>Приложение к постановлению Администрации</w:t>
      </w:r>
    </w:p>
    <w:p w14:paraId="4DABDD75" w14:textId="77777777" w:rsidR="000F0126" w:rsidRPr="000F0126" w:rsidRDefault="000F0126" w:rsidP="000F0126">
      <w:pPr>
        <w:autoSpaceDE w:val="0"/>
        <w:autoSpaceDN w:val="0"/>
        <w:adjustRightInd w:val="0"/>
        <w:spacing w:line="20" w:lineRule="atLeast"/>
        <w:jc w:val="right"/>
        <w:rPr>
          <w:sz w:val="22"/>
          <w:szCs w:val="22"/>
        </w:rPr>
      </w:pPr>
      <w:r w:rsidRPr="000F0126">
        <w:rPr>
          <w:sz w:val="22"/>
          <w:szCs w:val="22"/>
        </w:rPr>
        <w:t>МО «Яблоновское городское поселение»</w:t>
      </w:r>
    </w:p>
    <w:p w14:paraId="555BC318" w14:textId="1CC90583" w:rsidR="000F0126" w:rsidRPr="000F0126" w:rsidRDefault="000F0126" w:rsidP="000F0126">
      <w:pPr>
        <w:autoSpaceDE w:val="0"/>
        <w:autoSpaceDN w:val="0"/>
        <w:adjustRightInd w:val="0"/>
        <w:spacing w:line="20" w:lineRule="atLeast"/>
        <w:jc w:val="right"/>
        <w:rPr>
          <w:sz w:val="22"/>
          <w:szCs w:val="22"/>
        </w:rPr>
      </w:pPr>
      <w:r w:rsidRPr="000F0126">
        <w:rPr>
          <w:sz w:val="22"/>
          <w:szCs w:val="22"/>
        </w:rPr>
        <w:t xml:space="preserve">№ </w:t>
      </w:r>
      <w:r w:rsidR="004A0AB4">
        <w:rPr>
          <w:sz w:val="22"/>
          <w:szCs w:val="22"/>
        </w:rPr>
        <w:t>279</w:t>
      </w:r>
      <w:bookmarkStart w:id="0" w:name="_GoBack"/>
      <w:bookmarkEnd w:id="0"/>
      <w:r w:rsidR="001618F9" w:rsidRPr="00707B8B">
        <w:rPr>
          <w:sz w:val="22"/>
          <w:szCs w:val="22"/>
        </w:rPr>
        <w:t xml:space="preserve"> </w:t>
      </w:r>
      <w:r w:rsidRPr="00707B8B">
        <w:rPr>
          <w:sz w:val="22"/>
          <w:szCs w:val="22"/>
        </w:rPr>
        <w:t>от «</w:t>
      </w:r>
      <w:r w:rsidR="00C82BC9" w:rsidRPr="00707B8B">
        <w:rPr>
          <w:sz w:val="22"/>
          <w:szCs w:val="22"/>
        </w:rPr>
        <w:t>30</w:t>
      </w:r>
      <w:r w:rsidRPr="00707B8B">
        <w:rPr>
          <w:sz w:val="22"/>
          <w:szCs w:val="22"/>
        </w:rPr>
        <w:t xml:space="preserve">» </w:t>
      </w:r>
      <w:r w:rsidR="00C82BC9" w:rsidRPr="00707B8B">
        <w:rPr>
          <w:sz w:val="22"/>
          <w:szCs w:val="22"/>
        </w:rPr>
        <w:t>декабря</w:t>
      </w:r>
      <w:r w:rsidRPr="00707B8B">
        <w:rPr>
          <w:sz w:val="22"/>
          <w:szCs w:val="22"/>
        </w:rPr>
        <w:t xml:space="preserve"> 202</w:t>
      </w:r>
      <w:r w:rsidR="00C26AA0" w:rsidRPr="00707B8B">
        <w:rPr>
          <w:sz w:val="22"/>
          <w:szCs w:val="22"/>
        </w:rPr>
        <w:t>5</w:t>
      </w:r>
    </w:p>
    <w:p w14:paraId="3C5857A5" w14:textId="77777777" w:rsidR="000F0126" w:rsidRPr="000F0126" w:rsidRDefault="000F0126" w:rsidP="000F0126">
      <w:pPr>
        <w:spacing w:line="20" w:lineRule="atLeast"/>
        <w:rPr>
          <w:sz w:val="26"/>
          <w:szCs w:val="26"/>
        </w:rPr>
      </w:pPr>
    </w:p>
    <w:p w14:paraId="24272C4F" w14:textId="77777777" w:rsidR="000F0126" w:rsidRPr="000F0126" w:rsidRDefault="000F0126" w:rsidP="000F0126">
      <w:pPr>
        <w:spacing w:line="20" w:lineRule="atLeast"/>
        <w:jc w:val="center"/>
        <w:rPr>
          <w:b/>
          <w:sz w:val="26"/>
          <w:szCs w:val="26"/>
        </w:rPr>
      </w:pPr>
      <w:bookmarkStart w:id="1" w:name="_Hlk142405958"/>
      <w:r w:rsidRPr="000F0126">
        <w:rPr>
          <w:b/>
          <w:sz w:val="26"/>
          <w:szCs w:val="26"/>
        </w:rPr>
        <w:t>Паспорт муниципальной программы</w:t>
      </w:r>
      <w:bookmarkEnd w:id="1"/>
    </w:p>
    <w:p w14:paraId="0DDBA499" w14:textId="77777777" w:rsidR="000F0126" w:rsidRPr="000F0126" w:rsidRDefault="000F0126" w:rsidP="000F0126">
      <w:pPr>
        <w:spacing w:line="20" w:lineRule="atLeast"/>
        <w:jc w:val="center"/>
        <w:rPr>
          <w:b/>
          <w:sz w:val="26"/>
          <w:szCs w:val="26"/>
        </w:rPr>
      </w:pPr>
      <w:bookmarkStart w:id="2" w:name="_Hlk142405999"/>
      <w:r w:rsidRPr="000F0126">
        <w:rPr>
          <w:b/>
          <w:sz w:val="26"/>
          <w:szCs w:val="26"/>
        </w:rPr>
        <w:t>«Профилактика терроризма и экстремизма, гармонизация межэтнических и межкультурных отношений муниципального образования «Яблоновское городское поселение» на 2025-2027 годы»</w:t>
      </w:r>
    </w:p>
    <w:bookmarkEnd w:id="2"/>
    <w:p w14:paraId="3E464983" w14:textId="77777777" w:rsidR="000F0126" w:rsidRPr="000F0126" w:rsidRDefault="000F0126" w:rsidP="000F0126">
      <w:pPr>
        <w:spacing w:line="20" w:lineRule="atLeast"/>
        <w:contextualSpacing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1"/>
        <w:gridCol w:w="6410"/>
      </w:tblGrid>
      <w:tr w:rsidR="000F0126" w:rsidRPr="000F0126" w14:paraId="5ABE843F" w14:textId="77777777" w:rsidTr="0068435E">
        <w:tc>
          <w:tcPr>
            <w:tcW w:w="2429" w:type="dxa"/>
            <w:shd w:val="clear" w:color="auto" w:fill="auto"/>
          </w:tcPr>
          <w:p w14:paraId="297F0ED1" w14:textId="77777777" w:rsidR="000F0126" w:rsidRPr="000F0126" w:rsidRDefault="000F0126" w:rsidP="000F0126">
            <w:pPr>
              <w:numPr>
                <w:ilvl w:val="0"/>
                <w:numId w:val="2"/>
              </w:numPr>
              <w:spacing w:line="20" w:lineRule="atLeast"/>
              <w:contextualSpacing/>
              <w:rPr>
                <w:b/>
                <w:sz w:val="26"/>
                <w:szCs w:val="26"/>
              </w:rPr>
            </w:pPr>
            <w:r w:rsidRPr="000F0126">
              <w:rPr>
                <w:b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7140" w:type="dxa"/>
            <w:shd w:val="clear" w:color="auto" w:fill="auto"/>
          </w:tcPr>
          <w:p w14:paraId="0A6834CE" w14:textId="77777777" w:rsidR="000F0126" w:rsidRPr="000F0126" w:rsidRDefault="000F0126" w:rsidP="000F0126">
            <w:pPr>
              <w:spacing w:line="20" w:lineRule="atLeast"/>
              <w:jc w:val="both"/>
              <w:rPr>
                <w:sz w:val="26"/>
                <w:szCs w:val="26"/>
              </w:rPr>
            </w:pPr>
            <w:r w:rsidRPr="000F0126">
              <w:rPr>
                <w:sz w:val="26"/>
                <w:szCs w:val="26"/>
              </w:rPr>
              <w:t xml:space="preserve">Отдел муниципальной собственности и правового обеспечения </w:t>
            </w:r>
          </w:p>
        </w:tc>
      </w:tr>
      <w:tr w:rsidR="000F0126" w:rsidRPr="000F0126" w14:paraId="133ED9AB" w14:textId="77777777" w:rsidTr="0068435E">
        <w:tc>
          <w:tcPr>
            <w:tcW w:w="2429" w:type="dxa"/>
            <w:shd w:val="clear" w:color="auto" w:fill="auto"/>
          </w:tcPr>
          <w:p w14:paraId="59E454AE" w14:textId="77777777" w:rsidR="000F0126" w:rsidRPr="000F0126" w:rsidRDefault="000F0126" w:rsidP="000F0126">
            <w:pPr>
              <w:numPr>
                <w:ilvl w:val="0"/>
                <w:numId w:val="2"/>
              </w:numPr>
              <w:spacing w:line="20" w:lineRule="atLeast"/>
              <w:contextualSpacing/>
              <w:rPr>
                <w:b/>
                <w:sz w:val="26"/>
                <w:szCs w:val="26"/>
              </w:rPr>
            </w:pPr>
            <w:r w:rsidRPr="000F0126">
              <w:rPr>
                <w:b/>
                <w:sz w:val="26"/>
                <w:szCs w:val="26"/>
              </w:rPr>
              <w:t>Соисполнители</w:t>
            </w:r>
          </w:p>
        </w:tc>
        <w:tc>
          <w:tcPr>
            <w:tcW w:w="7140" w:type="dxa"/>
            <w:shd w:val="clear" w:color="auto" w:fill="auto"/>
          </w:tcPr>
          <w:p w14:paraId="2791715A" w14:textId="77777777" w:rsidR="000F0126" w:rsidRPr="000F0126" w:rsidRDefault="000F0126" w:rsidP="00A3542C">
            <w:pPr>
              <w:spacing w:line="20" w:lineRule="atLeast"/>
              <w:contextualSpacing/>
              <w:jc w:val="both"/>
              <w:rPr>
                <w:sz w:val="26"/>
                <w:szCs w:val="26"/>
              </w:rPr>
            </w:pPr>
            <w:r w:rsidRPr="000F0126">
              <w:rPr>
                <w:sz w:val="26"/>
                <w:szCs w:val="26"/>
              </w:rPr>
              <w:t>1. МБУК «Яблоновская централизованная клубная система»</w:t>
            </w:r>
          </w:p>
          <w:p w14:paraId="11B650E1" w14:textId="77777777" w:rsidR="000F0126" w:rsidRPr="000F0126" w:rsidRDefault="000F0126" w:rsidP="00A3542C">
            <w:pPr>
              <w:spacing w:line="20" w:lineRule="atLeast"/>
              <w:contextualSpacing/>
              <w:jc w:val="both"/>
              <w:rPr>
                <w:sz w:val="26"/>
                <w:szCs w:val="26"/>
              </w:rPr>
            </w:pPr>
            <w:r w:rsidRPr="000F0126">
              <w:rPr>
                <w:sz w:val="26"/>
                <w:szCs w:val="26"/>
              </w:rPr>
              <w:t>2. Музей муниципального образования «Яблоновское городское поселение»</w:t>
            </w:r>
          </w:p>
          <w:p w14:paraId="1A4990A5" w14:textId="77777777" w:rsidR="000F0126" w:rsidRPr="000F0126" w:rsidRDefault="000F0126" w:rsidP="00A3542C">
            <w:pPr>
              <w:spacing w:line="20" w:lineRule="atLeast"/>
              <w:contextualSpacing/>
              <w:jc w:val="both"/>
              <w:rPr>
                <w:sz w:val="26"/>
                <w:szCs w:val="26"/>
              </w:rPr>
            </w:pPr>
            <w:r w:rsidRPr="000F0126">
              <w:rPr>
                <w:sz w:val="26"/>
                <w:szCs w:val="26"/>
              </w:rPr>
              <w:t xml:space="preserve">3. ОМВД России по Тахтамукайскому </w:t>
            </w:r>
            <w:proofErr w:type="gramStart"/>
            <w:r w:rsidRPr="000F0126">
              <w:rPr>
                <w:sz w:val="26"/>
                <w:szCs w:val="26"/>
              </w:rPr>
              <w:t>району(</w:t>
            </w:r>
            <w:proofErr w:type="gramEnd"/>
            <w:r w:rsidRPr="000F0126">
              <w:rPr>
                <w:sz w:val="26"/>
                <w:szCs w:val="26"/>
              </w:rPr>
              <w:t>по согласованию)</w:t>
            </w:r>
          </w:p>
        </w:tc>
      </w:tr>
      <w:tr w:rsidR="000F0126" w:rsidRPr="000F0126" w14:paraId="4285E9E8" w14:textId="77777777" w:rsidTr="0068435E">
        <w:tc>
          <w:tcPr>
            <w:tcW w:w="2429" w:type="dxa"/>
            <w:shd w:val="clear" w:color="auto" w:fill="auto"/>
          </w:tcPr>
          <w:p w14:paraId="6D3132C9" w14:textId="77777777" w:rsidR="000F0126" w:rsidRPr="000F0126" w:rsidRDefault="000F0126" w:rsidP="000F0126">
            <w:pPr>
              <w:numPr>
                <w:ilvl w:val="0"/>
                <w:numId w:val="2"/>
              </w:numPr>
              <w:spacing w:line="20" w:lineRule="atLeast"/>
              <w:contextualSpacing/>
              <w:rPr>
                <w:b/>
                <w:sz w:val="26"/>
                <w:szCs w:val="26"/>
              </w:rPr>
            </w:pPr>
            <w:r w:rsidRPr="000F0126">
              <w:rPr>
                <w:b/>
                <w:sz w:val="26"/>
                <w:szCs w:val="26"/>
              </w:rPr>
              <w:t>Цель программы</w:t>
            </w:r>
          </w:p>
        </w:tc>
        <w:tc>
          <w:tcPr>
            <w:tcW w:w="7140" w:type="dxa"/>
            <w:shd w:val="clear" w:color="auto" w:fill="auto"/>
          </w:tcPr>
          <w:p w14:paraId="137635AB" w14:textId="77777777" w:rsidR="000F0126" w:rsidRPr="000F0126" w:rsidRDefault="000F0126" w:rsidP="000F0126">
            <w:pPr>
              <w:spacing w:line="20" w:lineRule="atLeast"/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0F0126">
              <w:rPr>
                <w:color w:val="000000"/>
                <w:sz w:val="26"/>
                <w:szCs w:val="26"/>
                <w:shd w:val="clear" w:color="auto" w:fill="FFFFFF"/>
              </w:rPr>
              <w:t>Повышение эффективности профилактических мер, направленных на предотвращение и устранение причин и условий, способствующих разжиганию социальной, расовой, национальной и религиозной розни.</w:t>
            </w:r>
          </w:p>
          <w:p w14:paraId="38F5A349" w14:textId="77777777" w:rsidR="000F0126" w:rsidRPr="000F0126" w:rsidRDefault="000F0126" w:rsidP="000F0126">
            <w:pPr>
              <w:spacing w:line="20" w:lineRule="atLeast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0F0126" w:rsidRPr="000F0126" w14:paraId="02B763C8" w14:textId="77777777" w:rsidTr="0068435E">
        <w:tc>
          <w:tcPr>
            <w:tcW w:w="2429" w:type="dxa"/>
            <w:shd w:val="clear" w:color="auto" w:fill="auto"/>
          </w:tcPr>
          <w:p w14:paraId="266B4093" w14:textId="77777777" w:rsidR="000F0126" w:rsidRPr="000F0126" w:rsidRDefault="000F0126" w:rsidP="000F0126">
            <w:pPr>
              <w:numPr>
                <w:ilvl w:val="0"/>
                <w:numId w:val="2"/>
              </w:numPr>
              <w:spacing w:line="20" w:lineRule="atLeast"/>
              <w:contextualSpacing/>
              <w:rPr>
                <w:b/>
                <w:sz w:val="26"/>
                <w:szCs w:val="26"/>
              </w:rPr>
            </w:pPr>
            <w:r w:rsidRPr="000F0126">
              <w:rPr>
                <w:b/>
                <w:sz w:val="26"/>
                <w:szCs w:val="26"/>
              </w:rPr>
              <w:t>Задачи программы</w:t>
            </w:r>
          </w:p>
        </w:tc>
        <w:tc>
          <w:tcPr>
            <w:tcW w:w="7140" w:type="dxa"/>
            <w:shd w:val="clear" w:color="auto" w:fill="auto"/>
          </w:tcPr>
          <w:p w14:paraId="7B991254" w14:textId="77777777" w:rsidR="000F0126" w:rsidRPr="000F0126" w:rsidRDefault="000F0126" w:rsidP="000F0126">
            <w:pPr>
              <w:shd w:val="clear" w:color="auto" w:fill="FFFFFF"/>
              <w:spacing w:line="20" w:lineRule="atLeast"/>
              <w:jc w:val="both"/>
              <w:rPr>
                <w:color w:val="000000"/>
                <w:sz w:val="26"/>
                <w:szCs w:val="26"/>
              </w:rPr>
            </w:pPr>
            <w:r w:rsidRPr="000F0126">
              <w:rPr>
                <w:color w:val="000000"/>
                <w:sz w:val="26"/>
                <w:szCs w:val="26"/>
              </w:rPr>
              <w:t>1)</w:t>
            </w:r>
            <w:r w:rsidRPr="000F0126">
              <w:rPr>
                <w:color w:val="000000"/>
                <w:sz w:val="26"/>
                <w:szCs w:val="26"/>
              </w:rPr>
              <w:tab/>
              <w:t>Мониторинг политических, социально-экономических и иных процессов, оказывающих влияние на ситуацию в сфере профилактики терроризма и экстремизма;</w:t>
            </w:r>
          </w:p>
          <w:p w14:paraId="3A6112EF" w14:textId="77777777" w:rsidR="000F0126" w:rsidRPr="000F0126" w:rsidRDefault="000F0126" w:rsidP="000F0126">
            <w:pPr>
              <w:shd w:val="clear" w:color="auto" w:fill="FFFFFF"/>
              <w:spacing w:line="20" w:lineRule="atLeast"/>
              <w:jc w:val="both"/>
              <w:rPr>
                <w:color w:val="000000"/>
                <w:sz w:val="26"/>
                <w:szCs w:val="26"/>
              </w:rPr>
            </w:pPr>
            <w:r w:rsidRPr="000F0126">
              <w:rPr>
                <w:color w:val="000000"/>
                <w:sz w:val="26"/>
                <w:szCs w:val="26"/>
              </w:rPr>
              <w:t>2)</w:t>
            </w:r>
            <w:r w:rsidRPr="000F0126">
              <w:rPr>
                <w:color w:val="000000"/>
                <w:sz w:val="26"/>
                <w:szCs w:val="26"/>
              </w:rPr>
              <w:tab/>
              <w:t>Организация взаимодействия органов местного самоуправления, государственных и административных органов, территориальных органов, федеральных органов исполнительной власти в муниципальном образовании, направленного на предупреждение, выявление и последующее устранение причин и условий, способствующих осуществлению террористической и экстремистской деятельности;</w:t>
            </w:r>
          </w:p>
          <w:p w14:paraId="39201C63" w14:textId="77777777" w:rsidR="000F0126" w:rsidRPr="000F0126" w:rsidRDefault="000F0126" w:rsidP="000F0126">
            <w:pPr>
              <w:shd w:val="clear" w:color="auto" w:fill="FFFFFF"/>
              <w:spacing w:line="20" w:lineRule="atLeast"/>
              <w:jc w:val="both"/>
              <w:rPr>
                <w:color w:val="000000"/>
                <w:sz w:val="26"/>
                <w:szCs w:val="26"/>
              </w:rPr>
            </w:pPr>
            <w:r w:rsidRPr="000F0126">
              <w:rPr>
                <w:color w:val="000000"/>
                <w:sz w:val="26"/>
                <w:szCs w:val="26"/>
              </w:rPr>
              <w:t>3)</w:t>
            </w:r>
            <w:r w:rsidRPr="000F0126">
              <w:rPr>
                <w:color w:val="000000"/>
                <w:sz w:val="26"/>
                <w:szCs w:val="26"/>
              </w:rPr>
              <w:tab/>
              <w:t>Осуществление мероприятий по профилактике терроризма и экстремизма в сферах межнациональных и межрегиональных отношений, образования, культуры, физической культуры, спорта, в социальной, молодежной и информационной политике, в сфере обеспечения общественного порядка;</w:t>
            </w:r>
          </w:p>
          <w:p w14:paraId="1FEDD955" w14:textId="77777777" w:rsidR="000F0126" w:rsidRPr="000F0126" w:rsidRDefault="000F0126" w:rsidP="000F0126">
            <w:pPr>
              <w:spacing w:line="20" w:lineRule="atLeast"/>
              <w:jc w:val="both"/>
              <w:rPr>
                <w:sz w:val="26"/>
                <w:szCs w:val="26"/>
              </w:rPr>
            </w:pPr>
            <w:r w:rsidRPr="000F0126">
              <w:rPr>
                <w:color w:val="000000"/>
                <w:sz w:val="26"/>
                <w:szCs w:val="26"/>
              </w:rPr>
              <w:t>4)</w:t>
            </w:r>
            <w:r w:rsidRPr="000F0126">
              <w:rPr>
                <w:color w:val="000000"/>
                <w:sz w:val="26"/>
                <w:szCs w:val="26"/>
              </w:rPr>
              <w:tab/>
              <w:t xml:space="preserve"> Организация взаимодействия с политическими партиями, национальными, религиозными, профсоюзными, ветеранскими и иными общественными объединениями, действующими на территории МО в целях профилактики терроризма и экстремизма.</w:t>
            </w:r>
          </w:p>
        </w:tc>
      </w:tr>
      <w:tr w:rsidR="000F0126" w:rsidRPr="000F0126" w14:paraId="0BC6AB2B" w14:textId="77777777" w:rsidTr="0068435E">
        <w:trPr>
          <w:trHeight w:val="1975"/>
        </w:trPr>
        <w:tc>
          <w:tcPr>
            <w:tcW w:w="2429" w:type="dxa"/>
            <w:shd w:val="clear" w:color="auto" w:fill="auto"/>
          </w:tcPr>
          <w:p w14:paraId="507B9139" w14:textId="77777777" w:rsidR="000F0126" w:rsidRPr="000F0126" w:rsidRDefault="000F0126" w:rsidP="000F0126">
            <w:pPr>
              <w:numPr>
                <w:ilvl w:val="0"/>
                <w:numId w:val="2"/>
              </w:numPr>
              <w:spacing w:line="20" w:lineRule="atLeast"/>
              <w:contextualSpacing/>
              <w:rPr>
                <w:b/>
                <w:sz w:val="26"/>
                <w:szCs w:val="26"/>
              </w:rPr>
            </w:pPr>
            <w:r w:rsidRPr="000F0126">
              <w:rPr>
                <w:b/>
                <w:sz w:val="26"/>
                <w:szCs w:val="26"/>
              </w:rPr>
              <w:t>Целевые показатели (индикаторы)</w:t>
            </w:r>
          </w:p>
        </w:tc>
        <w:tc>
          <w:tcPr>
            <w:tcW w:w="7140" w:type="dxa"/>
            <w:shd w:val="clear" w:color="auto" w:fill="auto"/>
          </w:tcPr>
          <w:p w14:paraId="2F7F1FF0" w14:textId="77777777" w:rsidR="000F0126" w:rsidRPr="000F0126" w:rsidRDefault="000F0126" w:rsidP="000F0126">
            <w:pPr>
              <w:shd w:val="clear" w:color="auto" w:fill="FFFFFF"/>
              <w:jc w:val="both"/>
              <w:rPr>
                <w:color w:val="000000"/>
                <w:sz w:val="26"/>
                <w:szCs w:val="26"/>
              </w:rPr>
            </w:pPr>
            <w:r w:rsidRPr="000F0126">
              <w:rPr>
                <w:color w:val="000000"/>
                <w:sz w:val="26"/>
                <w:szCs w:val="26"/>
              </w:rPr>
              <w:t>1) Взаимодействие с правоохранительными органами по вопросам профилактики противодействия терроризму и экстремизму.</w:t>
            </w:r>
          </w:p>
          <w:p w14:paraId="3AF8F7B4" w14:textId="77777777" w:rsidR="000F0126" w:rsidRPr="000F0126" w:rsidRDefault="000F0126" w:rsidP="000F0126">
            <w:pPr>
              <w:shd w:val="clear" w:color="auto" w:fill="FFFFFF"/>
              <w:jc w:val="both"/>
              <w:rPr>
                <w:color w:val="000000"/>
                <w:sz w:val="26"/>
                <w:szCs w:val="26"/>
              </w:rPr>
            </w:pPr>
            <w:r w:rsidRPr="000F0126">
              <w:rPr>
                <w:color w:val="000000"/>
                <w:sz w:val="26"/>
                <w:szCs w:val="26"/>
              </w:rPr>
              <w:t>2) Количество зарегистрированных преступлений террористической направленности.</w:t>
            </w:r>
          </w:p>
          <w:p w14:paraId="7C439319" w14:textId="77777777" w:rsidR="000F0126" w:rsidRPr="000F0126" w:rsidRDefault="000F0126" w:rsidP="000F0126">
            <w:pPr>
              <w:shd w:val="clear" w:color="auto" w:fill="FFFFFF"/>
              <w:jc w:val="both"/>
              <w:rPr>
                <w:color w:val="000000"/>
                <w:sz w:val="26"/>
                <w:szCs w:val="26"/>
              </w:rPr>
            </w:pPr>
            <w:r w:rsidRPr="000F0126">
              <w:rPr>
                <w:color w:val="000000"/>
                <w:sz w:val="26"/>
                <w:szCs w:val="26"/>
              </w:rPr>
              <w:t xml:space="preserve">3) Количество материалов антитеррористической и </w:t>
            </w:r>
            <w:proofErr w:type="spellStart"/>
            <w:r w:rsidRPr="000F0126">
              <w:rPr>
                <w:color w:val="000000"/>
                <w:sz w:val="26"/>
                <w:szCs w:val="26"/>
              </w:rPr>
              <w:t>антиэкстремистской</w:t>
            </w:r>
            <w:proofErr w:type="spellEnd"/>
            <w:r w:rsidRPr="000F0126">
              <w:rPr>
                <w:color w:val="000000"/>
                <w:sz w:val="26"/>
                <w:szCs w:val="26"/>
              </w:rPr>
              <w:t xml:space="preserve"> направленности, опубликованных в средствах массовой информации, в том числе на официальном сайте Администрации МО «Яблоновское городское поселение».</w:t>
            </w:r>
          </w:p>
          <w:p w14:paraId="476F16B3" w14:textId="77777777" w:rsidR="000F0126" w:rsidRPr="000F0126" w:rsidRDefault="000F0126" w:rsidP="000F0126">
            <w:pPr>
              <w:shd w:val="clear" w:color="auto" w:fill="FFFFFF"/>
              <w:jc w:val="both"/>
              <w:rPr>
                <w:color w:val="000000"/>
                <w:sz w:val="26"/>
                <w:szCs w:val="26"/>
              </w:rPr>
            </w:pPr>
            <w:r w:rsidRPr="000F0126">
              <w:rPr>
                <w:color w:val="000000"/>
                <w:sz w:val="26"/>
                <w:szCs w:val="26"/>
              </w:rPr>
              <w:t xml:space="preserve">4) Количество </w:t>
            </w:r>
            <w:proofErr w:type="spellStart"/>
            <w:r w:rsidRPr="000F0126">
              <w:rPr>
                <w:color w:val="000000"/>
                <w:sz w:val="26"/>
                <w:szCs w:val="26"/>
              </w:rPr>
              <w:t>проведенных</w:t>
            </w:r>
            <w:proofErr w:type="spellEnd"/>
            <w:r w:rsidRPr="000F0126">
              <w:rPr>
                <w:color w:val="000000"/>
                <w:sz w:val="26"/>
                <w:szCs w:val="26"/>
              </w:rPr>
              <w:t xml:space="preserve"> с несовершеннолетними </w:t>
            </w:r>
            <w:proofErr w:type="spellStart"/>
            <w:r w:rsidRPr="000F0126">
              <w:rPr>
                <w:color w:val="000000"/>
                <w:sz w:val="26"/>
                <w:szCs w:val="26"/>
              </w:rPr>
              <w:t>общепрофилактических</w:t>
            </w:r>
            <w:proofErr w:type="spellEnd"/>
            <w:r w:rsidRPr="000F0126">
              <w:rPr>
                <w:color w:val="000000"/>
                <w:sz w:val="26"/>
                <w:szCs w:val="26"/>
              </w:rPr>
              <w:t xml:space="preserve"> мероприятий по противодействию терроризму и экстремизму.</w:t>
            </w:r>
          </w:p>
        </w:tc>
      </w:tr>
      <w:tr w:rsidR="000F0126" w:rsidRPr="000F0126" w14:paraId="10B742C0" w14:textId="77777777" w:rsidTr="0068435E">
        <w:tc>
          <w:tcPr>
            <w:tcW w:w="2429" w:type="dxa"/>
            <w:shd w:val="clear" w:color="auto" w:fill="auto"/>
          </w:tcPr>
          <w:p w14:paraId="5FA157CD" w14:textId="77777777" w:rsidR="000F0126" w:rsidRPr="000F0126" w:rsidRDefault="000F0126" w:rsidP="000F0126">
            <w:pPr>
              <w:numPr>
                <w:ilvl w:val="0"/>
                <w:numId w:val="2"/>
              </w:numPr>
              <w:spacing w:line="20" w:lineRule="atLeast"/>
              <w:contextualSpacing/>
              <w:rPr>
                <w:b/>
                <w:sz w:val="26"/>
                <w:szCs w:val="26"/>
              </w:rPr>
            </w:pPr>
            <w:r w:rsidRPr="000F0126">
              <w:rPr>
                <w:b/>
                <w:sz w:val="26"/>
                <w:szCs w:val="26"/>
              </w:rPr>
              <w:t>Этапы и сроки реализации</w:t>
            </w:r>
          </w:p>
        </w:tc>
        <w:tc>
          <w:tcPr>
            <w:tcW w:w="7140" w:type="dxa"/>
            <w:shd w:val="clear" w:color="auto" w:fill="auto"/>
          </w:tcPr>
          <w:p w14:paraId="4BB242BE" w14:textId="77777777" w:rsidR="000F0126" w:rsidRPr="000F0126" w:rsidRDefault="000F0126" w:rsidP="000F0126">
            <w:pPr>
              <w:spacing w:line="20" w:lineRule="atLeast"/>
              <w:contextualSpacing/>
              <w:jc w:val="both"/>
              <w:rPr>
                <w:sz w:val="26"/>
                <w:szCs w:val="26"/>
              </w:rPr>
            </w:pPr>
            <w:r w:rsidRPr="000F0126">
              <w:rPr>
                <w:sz w:val="26"/>
                <w:szCs w:val="26"/>
              </w:rPr>
              <w:t>2025-2027 годы</w:t>
            </w:r>
          </w:p>
        </w:tc>
      </w:tr>
      <w:tr w:rsidR="000F0126" w:rsidRPr="000F0126" w14:paraId="20C9213C" w14:textId="77777777" w:rsidTr="0068435E">
        <w:tc>
          <w:tcPr>
            <w:tcW w:w="2429" w:type="dxa"/>
            <w:shd w:val="clear" w:color="auto" w:fill="auto"/>
          </w:tcPr>
          <w:p w14:paraId="61887D6A" w14:textId="77777777" w:rsidR="000F0126" w:rsidRPr="000F0126" w:rsidRDefault="000F0126" w:rsidP="000F0126">
            <w:pPr>
              <w:numPr>
                <w:ilvl w:val="0"/>
                <w:numId w:val="2"/>
              </w:numPr>
              <w:spacing w:line="20" w:lineRule="atLeast"/>
              <w:contextualSpacing/>
              <w:rPr>
                <w:b/>
                <w:sz w:val="26"/>
                <w:szCs w:val="26"/>
              </w:rPr>
            </w:pPr>
            <w:r w:rsidRPr="000F0126">
              <w:rPr>
                <w:b/>
                <w:sz w:val="26"/>
                <w:szCs w:val="26"/>
              </w:rPr>
              <w:t>Объемы финансового обеспечения</w:t>
            </w:r>
          </w:p>
        </w:tc>
        <w:tc>
          <w:tcPr>
            <w:tcW w:w="7140" w:type="dxa"/>
            <w:shd w:val="clear" w:color="auto" w:fill="auto"/>
          </w:tcPr>
          <w:p w14:paraId="4C403827" w14:textId="36ADA4D5" w:rsidR="000F0126" w:rsidRPr="000F0126" w:rsidRDefault="000F0126" w:rsidP="000F0126">
            <w:pPr>
              <w:spacing w:line="20" w:lineRule="atLeast"/>
              <w:contextualSpacing/>
              <w:jc w:val="both"/>
              <w:rPr>
                <w:sz w:val="26"/>
                <w:szCs w:val="26"/>
              </w:rPr>
            </w:pPr>
            <w:r w:rsidRPr="000F0126">
              <w:rPr>
                <w:sz w:val="26"/>
                <w:szCs w:val="26"/>
              </w:rPr>
              <w:t xml:space="preserve">2025г. - </w:t>
            </w:r>
            <w:r w:rsidR="00707B8B">
              <w:rPr>
                <w:sz w:val="26"/>
                <w:szCs w:val="26"/>
              </w:rPr>
              <w:t>6</w:t>
            </w:r>
            <w:r w:rsidR="00D46231">
              <w:rPr>
                <w:sz w:val="26"/>
                <w:szCs w:val="26"/>
              </w:rPr>
              <w:t>3</w:t>
            </w:r>
            <w:r w:rsidRPr="000F0126">
              <w:rPr>
                <w:sz w:val="26"/>
                <w:szCs w:val="26"/>
              </w:rPr>
              <w:t xml:space="preserve"> тыс. рублей;</w:t>
            </w:r>
          </w:p>
          <w:p w14:paraId="56B7188B" w14:textId="77777777" w:rsidR="000F0126" w:rsidRPr="000F0126" w:rsidRDefault="000F0126" w:rsidP="000F0126">
            <w:pPr>
              <w:spacing w:line="20" w:lineRule="atLeast"/>
              <w:contextualSpacing/>
              <w:jc w:val="both"/>
              <w:rPr>
                <w:sz w:val="26"/>
                <w:szCs w:val="26"/>
              </w:rPr>
            </w:pPr>
            <w:r w:rsidRPr="000F0126">
              <w:rPr>
                <w:sz w:val="26"/>
                <w:szCs w:val="26"/>
              </w:rPr>
              <w:t>2026г. - 40 тыс. рублей;</w:t>
            </w:r>
          </w:p>
          <w:p w14:paraId="4935674F" w14:textId="77777777" w:rsidR="000F0126" w:rsidRPr="000F0126" w:rsidRDefault="000F0126" w:rsidP="000F0126">
            <w:pPr>
              <w:spacing w:line="20" w:lineRule="atLeast"/>
              <w:contextualSpacing/>
              <w:jc w:val="both"/>
              <w:rPr>
                <w:sz w:val="26"/>
                <w:szCs w:val="26"/>
              </w:rPr>
            </w:pPr>
            <w:r w:rsidRPr="000F0126">
              <w:rPr>
                <w:sz w:val="26"/>
                <w:szCs w:val="26"/>
              </w:rPr>
              <w:t>2027г. - 40 тыс. рублей.</w:t>
            </w:r>
          </w:p>
        </w:tc>
      </w:tr>
      <w:tr w:rsidR="000F0126" w:rsidRPr="000F0126" w14:paraId="3D0464B5" w14:textId="77777777" w:rsidTr="0068435E">
        <w:tc>
          <w:tcPr>
            <w:tcW w:w="2429" w:type="dxa"/>
            <w:shd w:val="clear" w:color="auto" w:fill="auto"/>
          </w:tcPr>
          <w:p w14:paraId="5F0CC4F9" w14:textId="77777777" w:rsidR="000F0126" w:rsidRPr="000F0126" w:rsidRDefault="000F0126" w:rsidP="000F0126">
            <w:pPr>
              <w:numPr>
                <w:ilvl w:val="0"/>
                <w:numId w:val="2"/>
              </w:numPr>
              <w:spacing w:line="20" w:lineRule="atLeast"/>
              <w:contextualSpacing/>
              <w:rPr>
                <w:b/>
                <w:sz w:val="26"/>
                <w:szCs w:val="26"/>
              </w:rPr>
            </w:pPr>
            <w:r w:rsidRPr="000F0126">
              <w:rPr>
                <w:b/>
                <w:sz w:val="26"/>
                <w:szCs w:val="26"/>
              </w:rPr>
              <w:t>Ожидаемые конечные результаты реализации</w:t>
            </w:r>
          </w:p>
        </w:tc>
        <w:tc>
          <w:tcPr>
            <w:tcW w:w="7140" w:type="dxa"/>
            <w:shd w:val="clear" w:color="auto" w:fill="auto"/>
          </w:tcPr>
          <w:p w14:paraId="07ED7DEB" w14:textId="77777777" w:rsidR="000F0126" w:rsidRPr="000F0126" w:rsidRDefault="000F0126" w:rsidP="000F0126">
            <w:pPr>
              <w:shd w:val="clear" w:color="auto" w:fill="FFFFFF"/>
              <w:spacing w:line="20" w:lineRule="atLeast"/>
              <w:jc w:val="both"/>
              <w:rPr>
                <w:color w:val="000000"/>
                <w:sz w:val="26"/>
                <w:szCs w:val="26"/>
              </w:rPr>
            </w:pPr>
            <w:r w:rsidRPr="000F0126">
              <w:rPr>
                <w:color w:val="000000"/>
                <w:sz w:val="26"/>
                <w:szCs w:val="26"/>
              </w:rPr>
              <w:t>Ожидается, что выполнение программы приведет к совершенствованию форм и методов работы органов местного самоуправления по профилактике терроризма и экстремизма, проявлений национальной и расовой нетерпимости, противодействию этнической дискриминации; распространение культуры интернационализма, согласия, национальной и религиозной терпимости в среде учащихся общеобразовательных учреждений; недопущению создания националистических экстремистских молодежных группировок и их деятельности; повышению уровня антитеррористической устойчивости объектов города с массовым пребыванием людей, что в результате окажет непосредственное влияние на укрепление общей безопасности граждан.</w:t>
            </w:r>
          </w:p>
        </w:tc>
      </w:tr>
    </w:tbl>
    <w:p w14:paraId="6C984067" w14:textId="77777777" w:rsidR="000F0126" w:rsidRPr="000F0126" w:rsidRDefault="000F0126" w:rsidP="000F0126">
      <w:pPr>
        <w:spacing w:line="20" w:lineRule="atLeast"/>
        <w:contextualSpacing/>
        <w:jc w:val="both"/>
        <w:rPr>
          <w:sz w:val="28"/>
          <w:szCs w:val="28"/>
        </w:rPr>
      </w:pPr>
    </w:p>
    <w:p w14:paraId="27EBA8A7" w14:textId="77777777" w:rsidR="000F0126" w:rsidRPr="000F0126" w:rsidRDefault="000F0126" w:rsidP="000F0126">
      <w:pPr>
        <w:spacing w:line="20" w:lineRule="atLeast"/>
        <w:contextualSpacing/>
        <w:jc w:val="both"/>
        <w:rPr>
          <w:sz w:val="28"/>
          <w:szCs w:val="28"/>
        </w:rPr>
      </w:pPr>
    </w:p>
    <w:p w14:paraId="16B1E49D" w14:textId="77777777" w:rsidR="000F0126" w:rsidRPr="000F0126" w:rsidRDefault="000F0126" w:rsidP="000F0126">
      <w:pPr>
        <w:spacing w:line="20" w:lineRule="atLeast"/>
        <w:contextualSpacing/>
        <w:jc w:val="center"/>
        <w:rPr>
          <w:b/>
          <w:sz w:val="26"/>
          <w:szCs w:val="26"/>
        </w:rPr>
      </w:pPr>
      <w:r w:rsidRPr="000F0126">
        <w:rPr>
          <w:b/>
          <w:sz w:val="26"/>
          <w:szCs w:val="26"/>
        </w:rPr>
        <w:t>1. Общая характеристика сферы реализации муниципальной программы</w:t>
      </w:r>
    </w:p>
    <w:p w14:paraId="419C1BA0" w14:textId="77777777" w:rsidR="000F0126" w:rsidRPr="000F0126" w:rsidRDefault="000F0126" w:rsidP="000F0126">
      <w:pPr>
        <w:spacing w:line="20" w:lineRule="atLeast"/>
        <w:contextualSpacing/>
        <w:rPr>
          <w:b/>
          <w:sz w:val="26"/>
          <w:szCs w:val="26"/>
        </w:rPr>
      </w:pPr>
    </w:p>
    <w:p w14:paraId="1CDC92A2" w14:textId="77777777" w:rsidR="000F0126" w:rsidRPr="000F0126" w:rsidRDefault="000F0126" w:rsidP="000F0126">
      <w:pPr>
        <w:shd w:val="clear" w:color="auto" w:fill="FFFFFF"/>
        <w:ind w:firstLine="708"/>
        <w:jc w:val="both"/>
        <w:rPr>
          <w:color w:val="1A1A1A"/>
          <w:sz w:val="26"/>
          <w:szCs w:val="26"/>
        </w:rPr>
      </w:pPr>
      <w:r w:rsidRPr="000F0126">
        <w:rPr>
          <w:color w:val="1A1A1A"/>
          <w:sz w:val="26"/>
          <w:szCs w:val="26"/>
        </w:rPr>
        <w:t>Терроризм и экстремизм – сложные социально-политические проблемы современного российского общества, что связано, в первую очередь, с многообразием террористических и экстремистских проявлений, неоднородным составом организаций экстремистской направленности, которые оказывают дестабилизирующее влияние на социально-политическую обстановку в стране.</w:t>
      </w:r>
    </w:p>
    <w:p w14:paraId="54F20B98" w14:textId="77777777" w:rsidR="000F0126" w:rsidRPr="000F0126" w:rsidRDefault="000F0126" w:rsidP="000F0126">
      <w:pPr>
        <w:shd w:val="clear" w:color="auto" w:fill="FFFFFF"/>
        <w:ind w:firstLine="708"/>
        <w:jc w:val="both"/>
        <w:rPr>
          <w:color w:val="1A1A1A"/>
          <w:sz w:val="26"/>
          <w:szCs w:val="26"/>
        </w:rPr>
      </w:pPr>
      <w:r w:rsidRPr="000F0126">
        <w:rPr>
          <w:color w:val="1A1A1A"/>
          <w:sz w:val="26"/>
          <w:szCs w:val="26"/>
        </w:rPr>
        <w:t>В настоящее время цели и задачи противодействия терроризму и экстремизму приобретают во многом определяющее значение не только для органов государственной власти, но и для органов местного самоуправления. Именно на муниципальном уровне возникают и развиваются отношения с представителями различных, в том числе, национально-культурных сообществ. Здесь решаются вопросы строительства культовых зданий (храмов, мечетей), обеспечиваются дошкольное и школьное образование, организуются и проводятся досуговые и массовые мероприятия. На этом уровне обеспечиваются условия для непосредственной деятельности средств массовой информации, правозащитных и профсоюзных организаций, политических партий, иных институтов гражданского общества.</w:t>
      </w:r>
    </w:p>
    <w:p w14:paraId="64B3AFA4" w14:textId="77777777" w:rsidR="000F0126" w:rsidRPr="000F0126" w:rsidRDefault="000F0126" w:rsidP="000F0126">
      <w:pPr>
        <w:shd w:val="clear" w:color="auto" w:fill="FFFFFF"/>
        <w:ind w:firstLine="708"/>
        <w:jc w:val="both"/>
        <w:rPr>
          <w:color w:val="1A1A1A"/>
          <w:sz w:val="26"/>
          <w:szCs w:val="26"/>
        </w:rPr>
      </w:pPr>
      <w:r w:rsidRPr="000F0126">
        <w:rPr>
          <w:color w:val="1A1A1A"/>
          <w:sz w:val="26"/>
          <w:szCs w:val="26"/>
        </w:rPr>
        <w:t>На территории муниципального образования проживают люди более 40 национальностей. В поселении действуют отделения политических партий и некоммерческие и общественные объединения, включая:</w:t>
      </w:r>
    </w:p>
    <w:p w14:paraId="5C661638" w14:textId="77777777" w:rsidR="000F0126" w:rsidRPr="000F0126" w:rsidRDefault="000F0126" w:rsidP="000F0126">
      <w:pPr>
        <w:numPr>
          <w:ilvl w:val="0"/>
          <w:numId w:val="4"/>
        </w:numPr>
        <w:shd w:val="clear" w:color="auto" w:fill="FFFFFF"/>
        <w:jc w:val="both"/>
        <w:rPr>
          <w:color w:val="1A1A1A"/>
          <w:sz w:val="26"/>
          <w:szCs w:val="26"/>
        </w:rPr>
      </w:pPr>
      <w:r w:rsidRPr="000F0126">
        <w:rPr>
          <w:color w:val="1A1A1A"/>
          <w:sz w:val="26"/>
          <w:szCs w:val="26"/>
        </w:rPr>
        <w:t>национально-культурные;</w:t>
      </w:r>
    </w:p>
    <w:p w14:paraId="536F54E9" w14:textId="77777777" w:rsidR="000F0126" w:rsidRPr="000F0126" w:rsidRDefault="000F0126" w:rsidP="000F0126">
      <w:pPr>
        <w:numPr>
          <w:ilvl w:val="0"/>
          <w:numId w:val="4"/>
        </w:numPr>
        <w:shd w:val="clear" w:color="auto" w:fill="FFFFFF"/>
        <w:jc w:val="both"/>
        <w:rPr>
          <w:color w:val="1A1A1A"/>
          <w:sz w:val="26"/>
          <w:szCs w:val="26"/>
        </w:rPr>
      </w:pPr>
      <w:r w:rsidRPr="000F0126">
        <w:rPr>
          <w:color w:val="1A1A1A"/>
          <w:sz w:val="26"/>
          <w:szCs w:val="26"/>
        </w:rPr>
        <w:t>религиозные;</w:t>
      </w:r>
    </w:p>
    <w:p w14:paraId="71193E11" w14:textId="77777777" w:rsidR="000F0126" w:rsidRPr="000F0126" w:rsidRDefault="000F0126" w:rsidP="000F0126">
      <w:pPr>
        <w:numPr>
          <w:ilvl w:val="0"/>
          <w:numId w:val="4"/>
        </w:numPr>
        <w:shd w:val="clear" w:color="auto" w:fill="FFFFFF"/>
        <w:jc w:val="both"/>
        <w:rPr>
          <w:color w:val="1A1A1A"/>
          <w:sz w:val="26"/>
          <w:szCs w:val="26"/>
        </w:rPr>
      </w:pPr>
      <w:r w:rsidRPr="000F0126">
        <w:rPr>
          <w:color w:val="1A1A1A"/>
          <w:sz w:val="26"/>
          <w:szCs w:val="26"/>
        </w:rPr>
        <w:t>неформальные молодежные объединения субкультур.</w:t>
      </w:r>
    </w:p>
    <w:p w14:paraId="706F00B1" w14:textId="77777777" w:rsidR="000F0126" w:rsidRPr="000F0126" w:rsidRDefault="000F0126" w:rsidP="000F0126">
      <w:pPr>
        <w:shd w:val="clear" w:color="auto" w:fill="FFFFFF"/>
        <w:ind w:firstLine="708"/>
        <w:jc w:val="both"/>
        <w:rPr>
          <w:color w:val="1A1A1A"/>
          <w:sz w:val="26"/>
          <w:szCs w:val="26"/>
        </w:rPr>
      </w:pPr>
      <w:r w:rsidRPr="000F0126">
        <w:rPr>
          <w:color w:val="1A1A1A"/>
          <w:sz w:val="26"/>
          <w:szCs w:val="26"/>
        </w:rPr>
        <w:t>По этим причинам местное самоуправление является базовым для страны звеном в реализации комплекса мер по профилактике и пресечению проявлений терроризма и экстремизма. От того, насколько работа в этом направлении эффективна, напрямую зависит стабильность, позитивность и управляемость общественно-политической ситуации на территории муниципального образования.</w:t>
      </w:r>
    </w:p>
    <w:p w14:paraId="6D7A8381" w14:textId="77777777" w:rsidR="000F0126" w:rsidRPr="000F0126" w:rsidRDefault="000F0126" w:rsidP="000F0126">
      <w:pPr>
        <w:shd w:val="clear" w:color="auto" w:fill="FFFFFF"/>
        <w:ind w:firstLine="708"/>
        <w:jc w:val="both"/>
        <w:rPr>
          <w:color w:val="1A1A1A"/>
          <w:sz w:val="26"/>
          <w:szCs w:val="26"/>
        </w:rPr>
      </w:pPr>
      <w:r w:rsidRPr="000F0126">
        <w:rPr>
          <w:color w:val="1A1A1A"/>
          <w:sz w:val="26"/>
          <w:szCs w:val="26"/>
        </w:rPr>
        <w:t>Программа предусматривает реализацию комплекса мероприятий, необходимых для организации, координации и совершенствования взаимодействия субъектов профилактики терроризма и экстремизма в муниципальном образовании. Программа позволяет осуществлять деятельность по профилактике терроризма и экстремизма, гармонизации межэтнических и межкультурных отношений организовано, системно и постоянно.</w:t>
      </w:r>
    </w:p>
    <w:p w14:paraId="1013D9C9" w14:textId="77777777" w:rsidR="000F0126" w:rsidRPr="000F0126" w:rsidRDefault="000F0126" w:rsidP="000F0126">
      <w:pPr>
        <w:shd w:val="clear" w:color="auto" w:fill="FFFFFF"/>
        <w:ind w:firstLine="708"/>
        <w:jc w:val="both"/>
        <w:rPr>
          <w:color w:val="1A1A1A"/>
          <w:sz w:val="26"/>
          <w:szCs w:val="26"/>
        </w:rPr>
      </w:pPr>
      <w:r w:rsidRPr="000F0126">
        <w:rPr>
          <w:b/>
          <w:bCs/>
          <w:color w:val="000000"/>
          <w:sz w:val="26"/>
          <w:szCs w:val="26"/>
        </w:rPr>
        <w:t xml:space="preserve">Цели программы: </w:t>
      </w:r>
      <w:r w:rsidRPr="000F0126">
        <w:rPr>
          <w:color w:val="1A1A1A"/>
          <w:sz w:val="26"/>
          <w:szCs w:val="26"/>
        </w:rPr>
        <w:t xml:space="preserve">противодействие терроризму и экстремизму, гармонизация межэтнических и межкультурных отношений, предусматривающая принятие и реализацию мер, направленных на профилактику терроризма и экстремизма, в </w:t>
      </w:r>
      <w:proofErr w:type="spellStart"/>
      <w:r w:rsidRPr="000F0126">
        <w:rPr>
          <w:color w:val="1A1A1A"/>
          <w:sz w:val="26"/>
          <w:szCs w:val="26"/>
        </w:rPr>
        <w:t>т.ч</w:t>
      </w:r>
      <w:proofErr w:type="spellEnd"/>
      <w:r w:rsidRPr="000F0126">
        <w:rPr>
          <w:color w:val="1A1A1A"/>
          <w:sz w:val="26"/>
          <w:szCs w:val="26"/>
        </w:rPr>
        <w:t>. на выявление и предупреждение причин и условий, способствующих осуществлению проявлений терроризма и экстремизма и обеспечение стабильного социально-экономического развития муниципального образования</w:t>
      </w:r>
      <w:r w:rsidRPr="000F0126">
        <w:rPr>
          <w:color w:val="000000"/>
          <w:sz w:val="26"/>
          <w:szCs w:val="26"/>
        </w:rPr>
        <w:t>.</w:t>
      </w:r>
    </w:p>
    <w:p w14:paraId="6496B97A" w14:textId="77777777" w:rsidR="000F0126" w:rsidRPr="000F0126" w:rsidRDefault="000F0126" w:rsidP="000F0126">
      <w:pPr>
        <w:shd w:val="clear" w:color="auto" w:fill="FFFFFF"/>
        <w:spacing w:line="20" w:lineRule="atLeast"/>
        <w:ind w:firstLine="708"/>
        <w:contextualSpacing/>
        <w:jc w:val="both"/>
        <w:rPr>
          <w:color w:val="000000"/>
          <w:sz w:val="26"/>
          <w:szCs w:val="26"/>
        </w:rPr>
      </w:pPr>
      <w:r w:rsidRPr="000F0126">
        <w:rPr>
          <w:b/>
          <w:bCs/>
          <w:color w:val="000000"/>
          <w:sz w:val="26"/>
          <w:szCs w:val="26"/>
        </w:rPr>
        <w:t>Для достижения целей требуется решение следующих задач:</w:t>
      </w:r>
      <w:r w:rsidRPr="000F0126">
        <w:rPr>
          <w:color w:val="000000"/>
          <w:sz w:val="26"/>
          <w:szCs w:val="26"/>
        </w:rPr>
        <w:tab/>
      </w:r>
    </w:p>
    <w:p w14:paraId="055665C6" w14:textId="77777777" w:rsidR="000F0126" w:rsidRPr="000F0126" w:rsidRDefault="000F0126" w:rsidP="000F0126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 w:rsidRPr="000F0126">
        <w:rPr>
          <w:color w:val="000000"/>
          <w:sz w:val="26"/>
          <w:szCs w:val="26"/>
        </w:rPr>
        <w:t>1)</w:t>
      </w:r>
      <w:r w:rsidRPr="000F0126">
        <w:rPr>
          <w:color w:val="000000"/>
          <w:sz w:val="26"/>
          <w:szCs w:val="26"/>
        </w:rPr>
        <w:tab/>
        <w:t>мониторинг политических, социально-экономических и иных процессов, оказывающих влияние на ситуацию в сфере профилактики терроризма и экстремизма;</w:t>
      </w:r>
    </w:p>
    <w:p w14:paraId="5E8B1859" w14:textId="77777777" w:rsidR="000F0126" w:rsidRPr="000F0126" w:rsidRDefault="000F0126" w:rsidP="000F0126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 w:rsidRPr="000F0126">
        <w:rPr>
          <w:color w:val="000000"/>
          <w:sz w:val="26"/>
          <w:szCs w:val="26"/>
        </w:rPr>
        <w:t>2)</w:t>
      </w:r>
      <w:r w:rsidRPr="000F0126">
        <w:rPr>
          <w:color w:val="000000"/>
          <w:sz w:val="26"/>
          <w:szCs w:val="26"/>
        </w:rPr>
        <w:tab/>
        <w:t>организация взаимодействия органов местного самоуправления, государственных и административных органов, территориальных органов федеральных органов исполнительной власти в муниципальном образовании, направленного на предупреждение, выявление и последующее устранение причин и условий, способствующих осуществлению террористической и экстремистской деятельности;</w:t>
      </w:r>
    </w:p>
    <w:p w14:paraId="1931E9BF" w14:textId="77777777" w:rsidR="000F0126" w:rsidRPr="000F0126" w:rsidRDefault="000F0126" w:rsidP="000F0126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 w:rsidRPr="000F0126">
        <w:rPr>
          <w:color w:val="000000"/>
          <w:sz w:val="26"/>
          <w:szCs w:val="26"/>
        </w:rPr>
        <w:t>3)</w:t>
      </w:r>
      <w:r w:rsidRPr="000F0126">
        <w:rPr>
          <w:color w:val="000000"/>
          <w:sz w:val="26"/>
          <w:szCs w:val="26"/>
        </w:rPr>
        <w:tab/>
        <w:t>осуществление мероприятий по профилактике терроризма в сферах межнациональных и межрелигиозных отношений, образования, культуры, физической культуры, спорта, в социальной, молодежной и информационной политике, в сфере обеспечения общественного порядка;</w:t>
      </w:r>
    </w:p>
    <w:p w14:paraId="2AE10EF1" w14:textId="77777777" w:rsidR="000F0126" w:rsidRPr="000F0126" w:rsidRDefault="000F0126" w:rsidP="000F0126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 w:rsidRPr="000F0126">
        <w:rPr>
          <w:color w:val="000000"/>
          <w:sz w:val="26"/>
          <w:szCs w:val="26"/>
        </w:rPr>
        <w:t>4)</w:t>
      </w:r>
      <w:r w:rsidRPr="000F0126">
        <w:rPr>
          <w:color w:val="000000"/>
          <w:sz w:val="26"/>
          <w:szCs w:val="26"/>
        </w:rPr>
        <w:tab/>
        <w:t xml:space="preserve">организация взаимодействия с политическими партиями, национальными, религиозными, профсоюзными, ветеранскими и иными общественными объединениями, действующими на территории поселения в целях профилактики терроризма и экстремизма.  </w:t>
      </w:r>
    </w:p>
    <w:p w14:paraId="17070321" w14:textId="77777777" w:rsidR="000F0126" w:rsidRPr="000F0126" w:rsidRDefault="000F0126" w:rsidP="000F0126">
      <w:pPr>
        <w:shd w:val="clear" w:color="auto" w:fill="FFFFFF"/>
        <w:ind w:firstLine="708"/>
        <w:jc w:val="both"/>
        <w:rPr>
          <w:color w:val="1A1A1A"/>
          <w:sz w:val="26"/>
          <w:szCs w:val="26"/>
        </w:rPr>
      </w:pPr>
    </w:p>
    <w:p w14:paraId="030FB8B9" w14:textId="77777777" w:rsidR="000F0126" w:rsidRPr="000F0126" w:rsidRDefault="000F0126" w:rsidP="000F0126">
      <w:pPr>
        <w:shd w:val="clear" w:color="auto" w:fill="FFFFFF"/>
        <w:ind w:firstLine="708"/>
        <w:jc w:val="center"/>
        <w:rPr>
          <w:b/>
          <w:bCs/>
          <w:sz w:val="26"/>
          <w:szCs w:val="26"/>
        </w:rPr>
      </w:pPr>
      <w:r w:rsidRPr="000F0126">
        <w:rPr>
          <w:b/>
          <w:bCs/>
          <w:sz w:val="26"/>
          <w:szCs w:val="26"/>
        </w:rPr>
        <w:t>2. Обобщенная характеристика основных мероприятий муниципальной программы</w:t>
      </w:r>
    </w:p>
    <w:p w14:paraId="0D2E395F" w14:textId="77777777" w:rsidR="000F0126" w:rsidRPr="000F0126" w:rsidRDefault="000F0126" w:rsidP="000F0126">
      <w:pPr>
        <w:shd w:val="clear" w:color="auto" w:fill="FFFFFF"/>
        <w:ind w:firstLine="708"/>
        <w:jc w:val="center"/>
        <w:rPr>
          <w:b/>
          <w:bCs/>
          <w:sz w:val="26"/>
          <w:szCs w:val="26"/>
        </w:rPr>
      </w:pPr>
    </w:p>
    <w:p w14:paraId="415BB2C7" w14:textId="77777777" w:rsidR="000F0126" w:rsidRPr="000F0126" w:rsidRDefault="000F0126" w:rsidP="000F0126">
      <w:pPr>
        <w:shd w:val="clear" w:color="auto" w:fill="FFFFFF"/>
        <w:ind w:firstLine="708"/>
        <w:jc w:val="both"/>
        <w:rPr>
          <w:color w:val="1A1A1A"/>
          <w:sz w:val="26"/>
          <w:szCs w:val="26"/>
        </w:rPr>
      </w:pPr>
      <w:r w:rsidRPr="000F0126">
        <w:rPr>
          <w:color w:val="1A1A1A"/>
          <w:sz w:val="26"/>
          <w:szCs w:val="26"/>
        </w:rPr>
        <w:t>Мероприятия муниципальной целевой программы направлены на совершенствование системы противодействия терроризму и экстремизму, вовлечение гражданского общества в антитеррористический процесс. Это комплекс взаимосвязанных мер, направленных на достижение общей цели и решение наиболее важных текущих и перспективных задач, обеспечивающих соблюдение и надлежащий уровень защиты прав и основных свобод граждан.</w:t>
      </w:r>
    </w:p>
    <w:p w14:paraId="75E64EC7" w14:textId="77777777" w:rsidR="000F0126" w:rsidRPr="000F0126" w:rsidRDefault="000F0126" w:rsidP="000F0126">
      <w:pPr>
        <w:shd w:val="clear" w:color="auto" w:fill="FFFFFF"/>
        <w:ind w:firstLine="708"/>
        <w:jc w:val="both"/>
        <w:rPr>
          <w:color w:val="1A1A1A"/>
          <w:sz w:val="26"/>
          <w:szCs w:val="26"/>
        </w:rPr>
      </w:pPr>
    </w:p>
    <w:p w14:paraId="1F6918B0" w14:textId="77777777" w:rsidR="000F0126" w:rsidRPr="000F0126" w:rsidRDefault="000F0126" w:rsidP="000F0126">
      <w:pPr>
        <w:shd w:val="clear" w:color="auto" w:fill="FFFFFF"/>
        <w:ind w:firstLine="708"/>
        <w:jc w:val="both"/>
        <w:rPr>
          <w:color w:val="1A1A1A"/>
          <w:sz w:val="26"/>
          <w:szCs w:val="26"/>
        </w:rPr>
      </w:pPr>
      <w:r w:rsidRPr="000F0126">
        <w:rPr>
          <w:color w:val="1A1A1A"/>
          <w:sz w:val="26"/>
          <w:szCs w:val="26"/>
        </w:rPr>
        <w:t>Мероприятия включают в себя совокупность мероприятий, способствующих:</w:t>
      </w:r>
    </w:p>
    <w:p w14:paraId="1DE4DD19" w14:textId="77777777" w:rsidR="000F0126" w:rsidRPr="000F0126" w:rsidRDefault="000F0126" w:rsidP="000F0126">
      <w:pPr>
        <w:shd w:val="clear" w:color="auto" w:fill="FFFFFF"/>
        <w:ind w:firstLine="708"/>
        <w:jc w:val="both"/>
        <w:rPr>
          <w:color w:val="1A1A1A"/>
          <w:sz w:val="26"/>
          <w:szCs w:val="26"/>
        </w:rPr>
      </w:pPr>
      <w:r w:rsidRPr="000F0126">
        <w:rPr>
          <w:color w:val="1A1A1A"/>
          <w:sz w:val="26"/>
          <w:szCs w:val="26"/>
        </w:rPr>
        <w:t>- принятию воспитательных, пропагандистских мер, направленных на предупреждение экстремистской и террористической деятельности, в том числе на выявление и последующее устранение причин и условий, способствующих осуществлению такой деятельности;</w:t>
      </w:r>
    </w:p>
    <w:p w14:paraId="7002D4A8" w14:textId="77777777" w:rsidR="000F0126" w:rsidRPr="000F0126" w:rsidRDefault="000F0126" w:rsidP="000F0126">
      <w:pPr>
        <w:shd w:val="clear" w:color="auto" w:fill="FFFFFF"/>
        <w:ind w:firstLine="708"/>
        <w:jc w:val="both"/>
        <w:rPr>
          <w:color w:val="1A1A1A"/>
          <w:sz w:val="26"/>
          <w:szCs w:val="26"/>
        </w:rPr>
      </w:pPr>
      <w:r w:rsidRPr="000F0126">
        <w:rPr>
          <w:color w:val="1A1A1A"/>
          <w:sz w:val="26"/>
          <w:szCs w:val="26"/>
        </w:rPr>
        <w:t>- координации мер, направленных на пресечение проявлений террористической и экстремистской направленности;</w:t>
      </w:r>
    </w:p>
    <w:p w14:paraId="37A5234C" w14:textId="77777777" w:rsidR="000F0126" w:rsidRPr="000F0126" w:rsidRDefault="000F0126" w:rsidP="000F0126">
      <w:pPr>
        <w:shd w:val="clear" w:color="auto" w:fill="FFFFFF"/>
        <w:ind w:firstLine="708"/>
        <w:jc w:val="both"/>
        <w:rPr>
          <w:color w:val="1A1A1A"/>
          <w:sz w:val="26"/>
          <w:szCs w:val="26"/>
        </w:rPr>
      </w:pPr>
      <w:r w:rsidRPr="000F0126">
        <w:rPr>
          <w:color w:val="1A1A1A"/>
          <w:sz w:val="26"/>
          <w:szCs w:val="26"/>
        </w:rPr>
        <w:t>- обеспечению антитеррористической защищенности объектов, находящихся в муниципальной собственности или в ведении органов местного самоуправления.</w:t>
      </w:r>
    </w:p>
    <w:p w14:paraId="5547F499" w14:textId="77777777" w:rsidR="000F0126" w:rsidRPr="000F0126" w:rsidRDefault="000F0126" w:rsidP="000F0126">
      <w:pPr>
        <w:shd w:val="clear" w:color="auto" w:fill="FFFFFF"/>
        <w:ind w:firstLine="708"/>
        <w:jc w:val="both"/>
        <w:rPr>
          <w:color w:val="1A1A1A"/>
          <w:sz w:val="26"/>
          <w:szCs w:val="26"/>
        </w:rPr>
      </w:pPr>
      <w:r w:rsidRPr="000F0126">
        <w:rPr>
          <w:color w:val="1A1A1A"/>
          <w:sz w:val="26"/>
          <w:szCs w:val="26"/>
        </w:rPr>
        <w:t xml:space="preserve">Состав мероприятий может корректироваться по мере решения задач муниципальной программы. </w:t>
      </w:r>
    </w:p>
    <w:p w14:paraId="447F7131" w14:textId="77777777" w:rsidR="000F0126" w:rsidRPr="000F0126" w:rsidRDefault="000F0126" w:rsidP="000F0126">
      <w:pPr>
        <w:shd w:val="clear" w:color="auto" w:fill="FFFFFF"/>
        <w:ind w:firstLine="708"/>
        <w:jc w:val="both"/>
        <w:rPr>
          <w:color w:val="1A1A1A"/>
          <w:sz w:val="26"/>
          <w:szCs w:val="26"/>
        </w:rPr>
      </w:pPr>
      <w:r w:rsidRPr="000F0126">
        <w:rPr>
          <w:color w:val="1A1A1A"/>
          <w:sz w:val="26"/>
          <w:szCs w:val="26"/>
        </w:rPr>
        <w:t>Перечень мероприятий, планируемых к реализации в рамках муниципальной программы приводится в приложении № 1.</w:t>
      </w:r>
    </w:p>
    <w:p w14:paraId="682635F2" w14:textId="77777777" w:rsidR="000F0126" w:rsidRPr="000F0126" w:rsidRDefault="000F0126" w:rsidP="000F0126">
      <w:pPr>
        <w:shd w:val="clear" w:color="auto" w:fill="FFFFFF"/>
        <w:ind w:firstLine="708"/>
        <w:jc w:val="both"/>
        <w:rPr>
          <w:color w:val="1A1A1A"/>
          <w:sz w:val="26"/>
          <w:szCs w:val="26"/>
        </w:rPr>
      </w:pPr>
    </w:p>
    <w:p w14:paraId="1CF07A41" w14:textId="77777777" w:rsidR="000F0126" w:rsidRPr="000F0126" w:rsidRDefault="000F0126" w:rsidP="000F0126">
      <w:pPr>
        <w:shd w:val="clear" w:color="auto" w:fill="FFFFFF"/>
        <w:ind w:firstLine="708"/>
        <w:jc w:val="center"/>
        <w:rPr>
          <w:b/>
          <w:bCs/>
          <w:sz w:val="26"/>
          <w:szCs w:val="26"/>
        </w:rPr>
      </w:pPr>
      <w:r w:rsidRPr="000F0126">
        <w:rPr>
          <w:b/>
          <w:bCs/>
          <w:sz w:val="26"/>
          <w:szCs w:val="26"/>
        </w:rPr>
        <w:t>3. Основные планируемые меры правового регулирования в сфере реализации муниципальной программы</w:t>
      </w:r>
    </w:p>
    <w:p w14:paraId="508ED452" w14:textId="77777777" w:rsidR="000F0126" w:rsidRPr="000F0126" w:rsidRDefault="000F0126" w:rsidP="000F0126">
      <w:pPr>
        <w:shd w:val="clear" w:color="auto" w:fill="FFFFFF"/>
        <w:ind w:firstLine="708"/>
        <w:jc w:val="center"/>
        <w:rPr>
          <w:b/>
          <w:bCs/>
          <w:sz w:val="26"/>
          <w:szCs w:val="26"/>
        </w:rPr>
      </w:pPr>
    </w:p>
    <w:p w14:paraId="12743D49" w14:textId="77777777" w:rsidR="000F0126" w:rsidRPr="000F0126" w:rsidRDefault="000F0126" w:rsidP="000F0126">
      <w:pPr>
        <w:shd w:val="clear" w:color="auto" w:fill="FFFFFF"/>
        <w:ind w:firstLine="708"/>
        <w:jc w:val="both"/>
        <w:rPr>
          <w:sz w:val="26"/>
          <w:szCs w:val="26"/>
        </w:rPr>
      </w:pPr>
      <w:r w:rsidRPr="000F0126">
        <w:rPr>
          <w:sz w:val="26"/>
          <w:szCs w:val="26"/>
        </w:rPr>
        <w:t>В связи с совершенствованием федерального и регионального нормативно-правового регулирования в сфере профилактики терроризма и противодействию идеологии экстремизма основные меры правового регулирования, направленные на достижение цели муниципальной Программы, будут концентрироваться в рамках разработки и принятия правовых актов Администрации «Яблоновское городское поселение», направленных на приведение их в соответствие с требованиями законодательства</w:t>
      </w:r>
    </w:p>
    <w:p w14:paraId="105FD7CA" w14:textId="77777777" w:rsidR="000F0126" w:rsidRPr="000F0126" w:rsidRDefault="000F0126" w:rsidP="000F0126">
      <w:pPr>
        <w:shd w:val="clear" w:color="auto" w:fill="FFFFFF"/>
        <w:ind w:firstLine="708"/>
        <w:jc w:val="both"/>
        <w:rPr>
          <w:color w:val="1A1A1A"/>
          <w:sz w:val="26"/>
          <w:szCs w:val="26"/>
        </w:rPr>
      </w:pPr>
    </w:p>
    <w:p w14:paraId="47E611AF" w14:textId="77777777" w:rsidR="000F0126" w:rsidRPr="000F0126" w:rsidRDefault="000F0126" w:rsidP="000F0126">
      <w:pPr>
        <w:shd w:val="clear" w:color="auto" w:fill="FFFFFF"/>
        <w:spacing w:line="20" w:lineRule="atLeast"/>
        <w:ind w:left="360"/>
        <w:contextualSpacing/>
        <w:jc w:val="center"/>
        <w:rPr>
          <w:b/>
          <w:sz w:val="26"/>
          <w:szCs w:val="26"/>
        </w:rPr>
      </w:pPr>
      <w:r w:rsidRPr="000F0126">
        <w:rPr>
          <w:b/>
          <w:sz w:val="26"/>
          <w:szCs w:val="26"/>
        </w:rPr>
        <w:t xml:space="preserve">4. </w:t>
      </w:r>
      <w:r w:rsidRPr="000F0126">
        <w:rPr>
          <w:b/>
          <w:bCs/>
          <w:sz w:val="26"/>
          <w:szCs w:val="26"/>
        </w:rPr>
        <w:t>Финансовое обеспечение муниципальной программы</w:t>
      </w:r>
    </w:p>
    <w:p w14:paraId="60415458" w14:textId="77777777" w:rsidR="000F0126" w:rsidRPr="000F0126" w:rsidRDefault="000F0126" w:rsidP="000F0126">
      <w:pPr>
        <w:shd w:val="clear" w:color="auto" w:fill="FFFFFF"/>
        <w:spacing w:line="20" w:lineRule="atLeast"/>
        <w:contextualSpacing/>
        <w:rPr>
          <w:b/>
          <w:color w:val="000000"/>
          <w:sz w:val="26"/>
          <w:szCs w:val="26"/>
        </w:rPr>
      </w:pPr>
    </w:p>
    <w:p w14:paraId="454D91C7" w14:textId="77777777" w:rsidR="000F0126" w:rsidRPr="000F0126" w:rsidRDefault="000F0126" w:rsidP="000F0126">
      <w:pPr>
        <w:shd w:val="clear" w:color="auto" w:fill="FFFFFF"/>
        <w:ind w:firstLine="360"/>
        <w:jc w:val="both"/>
        <w:rPr>
          <w:color w:val="1A1A1A"/>
          <w:sz w:val="26"/>
          <w:szCs w:val="26"/>
        </w:rPr>
      </w:pPr>
      <w:r w:rsidRPr="000F0126">
        <w:rPr>
          <w:color w:val="1A1A1A"/>
          <w:sz w:val="26"/>
          <w:szCs w:val="26"/>
        </w:rPr>
        <w:t>Финансирование настоящей Программы производится за счет местного бюджета.</w:t>
      </w:r>
    </w:p>
    <w:p w14:paraId="4BDE6904" w14:textId="243DD7B9" w:rsidR="000F0126" w:rsidRPr="000F0126" w:rsidRDefault="000F0126" w:rsidP="000F0126">
      <w:pPr>
        <w:shd w:val="clear" w:color="auto" w:fill="FFFFFF"/>
        <w:ind w:firstLine="360"/>
        <w:jc w:val="both"/>
        <w:rPr>
          <w:color w:val="1A1A1A"/>
          <w:sz w:val="26"/>
          <w:szCs w:val="26"/>
        </w:rPr>
      </w:pPr>
      <w:r w:rsidRPr="000F0126">
        <w:rPr>
          <w:color w:val="1A1A1A"/>
          <w:sz w:val="26"/>
          <w:szCs w:val="26"/>
        </w:rPr>
        <w:t>Предполагаемые финансовые расходы за весь период действия Программы за счет местного бюджета составят 1</w:t>
      </w:r>
      <w:r w:rsidR="007C3F94">
        <w:rPr>
          <w:color w:val="1A1A1A"/>
          <w:sz w:val="26"/>
          <w:szCs w:val="26"/>
        </w:rPr>
        <w:t>4</w:t>
      </w:r>
      <w:r w:rsidR="00D46231">
        <w:rPr>
          <w:color w:val="1A1A1A"/>
          <w:sz w:val="26"/>
          <w:szCs w:val="26"/>
        </w:rPr>
        <w:t>3</w:t>
      </w:r>
      <w:r w:rsidRPr="000F0126">
        <w:rPr>
          <w:color w:val="1A1A1A"/>
          <w:sz w:val="26"/>
          <w:szCs w:val="26"/>
        </w:rPr>
        <w:t xml:space="preserve"> тыс. рублей, в том числе по годам:</w:t>
      </w:r>
    </w:p>
    <w:p w14:paraId="2E6FA39C" w14:textId="48234F65" w:rsidR="000F0126" w:rsidRPr="000F0126" w:rsidRDefault="000F0126" w:rsidP="000F0126">
      <w:pPr>
        <w:shd w:val="clear" w:color="auto" w:fill="FFFFFF"/>
        <w:ind w:firstLine="360"/>
        <w:jc w:val="both"/>
        <w:rPr>
          <w:color w:val="1A1A1A"/>
          <w:sz w:val="26"/>
          <w:szCs w:val="26"/>
        </w:rPr>
      </w:pPr>
      <w:r w:rsidRPr="000F0126">
        <w:rPr>
          <w:color w:val="1A1A1A"/>
          <w:sz w:val="26"/>
          <w:szCs w:val="26"/>
        </w:rPr>
        <w:t xml:space="preserve">- 2025 год – </w:t>
      </w:r>
      <w:r w:rsidR="00956A38">
        <w:rPr>
          <w:color w:val="1A1A1A"/>
          <w:sz w:val="26"/>
          <w:szCs w:val="26"/>
        </w:rPr>
        <w:t>6</w:t>
      </w:r>
      <w:r w:rsidR="00D46231">
        <w:rPr>
          <w:color w:val="1A1A1A"/>
          <w:sz w:val="26"/>
          <w:szCs w:val="26"/>
        </w:rPr>
        <w:t>3</w:t>
      </w:r>
      <w:r w:rsidRPr="000F0126">
        <w:rPr>
          <w:color w:val="1A1A1A"/>
          <w:sz w:val="26"/>
          <w:szCs w:val="26"/>
        </w:rPr>
        <w:t xml:space="preserve"> тыс. руб</w:t>
      </w:r>
      <w:r w:rsidR="00A3124A">
        <w:rPr>
          <w:color w:val="1A1A1A"/>
          <w:sz w:val="26"/>
          <w:szCs w:val="26"/>
        </w:rPr>
        <w:t>.</w:t>
      </w:r>
      <w:r w:rsidRPr="000F0126">
        <w:rPr>
          <w:color w:val="1A1A1A"/>
          <w:sz w:val="26"/>
          <w:szCs w:val="26"/>
        </w:rPr>
        <w:t>;</w:t>
      </w:r>
    </w:p>
    <w:p w14:paraId="0BE45365" w14:textId="77DB793A" w:rsidR="000F0126" w:rsidRPr="000F0126" w:rsidRDefault="000F0126" w:rsidP="000F0126">
      <w:pPr>
        <w:shd w:val="clear" w:color="auto" w:fill="FFFFFF"/>
        <w:ind w:firstLine="360"/>
        <w:jc w:val="both"/>
        <w:rPr>
          <w:color w:val="1A1A1A"/>
          <w:sz w:val="26"/>
          <w:szCs w:val="26"/>
        </w:rPr>
      </w:pPr>
      <w:r w:rsidRPr="000F0126">
        <w:rPr>
          <w:color w:val="1A1A1A"/>
          <w:sz w:val="26"/>
          <w:szCs w:val="26"/>
        </w:rPr>
        <w:t>- 2026 год – 40 тыс. руб</w:t>
      </w:r>
      <w:r w:rsidR="00A3124A">
        <w:rPr>
          <w:color w:val="1A1A1A"/>
          <w:sz w:val="26"/>
          <w:szCs w:val="26"/>
        </w:rPr>
        <w:t>.</w:t>
      </w:r>
      <w:r w:rsidRPr="000F0126">
        <w:rPr>
          <w:color w:val="1A1A1A"/>
          <w:sz w:val="26"/>
          <w:szCs w:val="26"/>
        </w:rPr>
        <w:t>;</w:t>
      </w:r>
    </w:p>
    <w:p w14:paraId="515FF440" w14:textId="77777777" w:rsidR="000F0126" w:rsidRPr="000F0126" w:rsidRDefault="000F0126" w:rsidP="000F0126">
      <w:pPr>
        <w:shd w:val="clear" w:color="auto" w:fill="FFFFFF"/>
        <w:ind w:firstLine="360"/>
        <w:jc w:val="both"/>
        <w:rPr>
          <w:color w:val="1A1A1A"/>
          <w:sz w:val="26"/>
          <w:szCs w:val="26"/>
        </w:rPr>
      </w:pPr>
      <w:r w:rsidRPr="000F0126">
        <w:rPr>
          <w:color w:val="1A1A1A"/>
          <w:sz w:val="26"/>
          <w:szCs w:val="26"/>
        </w:rPr>
        <w:t>- 2027 год – 40 тыс. руб.</w:t>
      </w:r>
    </w:p>
    <w:p w14:paraId="692A1BAE" w14:textId="77777777" w:rsidR="000F0126" w:rsidRPr="000F0126" w:rsidRDefault="000F0126" w:rsidP="000F0126">
      <w:pPr>
        <w:shd w:val="clear" w:color="auto" w:fill="FFFFFF"/>
        <w:ind w:firstLine="360"/>
        <w:jc w:val="both"/>
        <w:rPr>
          <w:color w:val="1A1A1A"/>
          <w:sz w:val="26"/>
          <w:szCs w:val="26"/>
        </w:rPr>
      </w:pPr>
      <w:r w:rsidRPr="000F0126">
        <w:rPr>
          <w:color w:val="1A1A1A"/>
          <w:sz w:val="26"/>
          <w:szCs w:val="26"/>
        </w:rPr>
        <w:t>Перечень мероприятий и потребность в финансировании мероприятий муниципальной программы «Профилактика терроризма и экстремизма, гармонизация межэтнических и межкультурных отношений МО «Яблоновское городское поселение» на 2025-2027 годы " в приложении №2.</w:t>
      </w:r>
    </w:p>
    <w:p w14:paraId="0F74D9A6" w14:textId="77777777" w:rsidR="000F0126" w:rsidRPr="000F0126" w:rsidRDefault="000F0126" w:rsidP="000F0126">
      <w:pPr>
        <w:shd w:val="clear" w:color="auto" w:fill="FFFFFF"/>
        <w:ind w:firstLine="360"/>
        <w:jc w:val="both"/>
        <w:rPr>
          <w:color w:val="1A1A1A"/>
          <w:sz w:val="26"/>
          <w:szCs w:val="26"/>
        </w:rPr>
      </w:pPr>
      <w:r w:rsidRPr="000F0126">
        <w:rPr>
          <w:color w:val="1A1A1A"/>
          <w:sz w:val="26"/>
          <w:szCs w:val="26"/>
        </w:rPr>
        <w:t>Объемы расходов на выполнение мероприятий Программы и мероприятия корректируются по мере необходимости.</w:t>
      </w:r>
    </w:p>
    <w:p w14:paraId="10CE7D50" w14:textId="77777777" w:rsidR="000F0126" w:rsidRPr="000F0126" w:rsidRDefault="000F0126" w:rsidP="000F0126">
      <w:pPr>
        <w:widowControl w:val="0"/>
        <w:autoSpaceDE w:val="0"/>
        <w:autoSpaceDN w:val="0"/>
        <w:adjustRightInd w:val="0"/>
        <w:spacing w:line="20" w:lineRule="atLeast"/>
        <w:ind w:firstLine="540"/>
        <w:jc w:val="both"/>
        <w:rPr>
          <w:sz w:val="26"/>
          <w:szCs w:val="26"/>
        </w:rPr>
      </w:pPr>
    </w:p>
    <w:p w14:paraId="5CAA2EE4" w14:textId="77777777" w:rsidR="000F0126" w:rsidRPr="000F0126" w:rsidRDefault="000F0126" w:rsidP="000F0126">
      <w:pPr>
        <w:widowControl w:val="0"/>
        <w:autoSpaceDE w:val="0"/>
        <w:autoSpaceDN w:val="0"/>
        <w:adjustRightInd w:val="0"/>
        <w:spacing w:line="20" w:lineRule="atLeast"/>
        <w:ind w:firstLine="540"/>
        <w:jc w:val="both"/>
        <w:rPr>
          <w:sz w:val="26"/>
          <w:szCs w:val="26"/>
        </w:rPr>
      </w:pPr>
    </w:p>
    <w:p w14:paraId="07D5CFF3" w14:textId="77777777" w:rsidR="000F0126" w:rsidRPr="000F0126" w:rsidRDefault="000F0126" w:rsidP="000F0126">
      <w:pPr>
        <w:suppressAutoHyphens/>
        <w:spacing w:line="20" w:lineRule="atLeast"/>
        <w:jc w:val="right"/>
      </w:pPr>
    </w:p>
    <w:p w14:paraId="30975F11" w14:textId="77777777" w:rsidR="000F0126" w:rsidRPr="000F0126" w:rsidRDefault="000F0126" w:rsidP="000F0126">
      <w:pPr>
        <w:suppressAutoHyphens/>
        <w:spacing w:line="20" w:lineRule="atLeast"/>
        <w:jc w:val="right"/>
      </w:pPr>
    </w:p>
    <w:p w14:paraId="3A26D516" w14:textId="77777777" w:rsidR="000F0126" w:rsidRPr="000F0126" w:rsidRDefault="000F0126" w:rsidP="000F0126">
      <w:pPr>
        <w:suppressAutoHyphens/>
        <w:spacing w:line="20" w:lineRule="atLeast"/>
        <w:jc w:val="right"/>
      </w:pPr>
    </w:p>
    <w:p w14:paraId="7EC97286" w14:textId="77777777" w:rsidR="000F0126" w:rsidRPr="000F0126" w:rsidRDefault="000F0126" w:rsidP="000F0126">
      <w:pPr>
        <w:suppressAutoHyphens/>
        <w:spacing w:line="20" w:lineRule="atLeast"/>
        <w:jc w:val="right"/>
      </w:pPr>
    </w:p>
    <w:p w14:paraId="113B6E1A" w14:textId="77777777" w:rsidR="000F0126" w:rsidRPr="000F0126" w:rsidRDefault="000F0126" w:rsidP="000F0126">
      <w:pPr>
        <w:suppressAutoHyphens/>
        <w:spacing w:line="20" w:lineRule="atLeast"/>
        <w:jc w:val="right"/>
      </w:pPr>
    </w:p>
    <w:p w14:paraId="2FFB92D2" w14:textId="77777777" w:rsidR="000F0126" w:rsidRPr="000F0126" w:rsidRDefault="000F0126" w:rsidP="000F0126">
      <w:pPr>
        <w:suppressAutoHyphens/>
        <w:spacing w:line="20" w:lineRule="atLeast"/>
        <w:jc w:val="right"/>
      </w:pPr>
    </w:p>
    <w:p w14:paraId="613C3EAE" w14:textId="77777777" w:rsidR="000F0126" w:rsidRPr="000F0126" w:rsidRDefault="000F0126" w:rsidP="000F0126">
      <w:pPr>
        <w:suppressAutoHyphens/>
        <w:spacing w:line="20" w:lineRule="atLeast"/>
        <w:jc w:val="right"/>
      </w:pPr>
    </w:p>
    <w:p w14:paraId="5F3D827C" w14:textId="77777777" w:rsidR="000F0126" w:rsidRPr="000F0126" w:rsidRDefault="000F0126" w:rsidP="000F0126">
      <w:pPr>
        <w:suppressAutoHyphens/>
        <w:spacing w:line="20" w:lineRule="atLeast"/>
        <w:jc w:val="right"/>
      </w:pPr>
    </w:p>
    <w:p w14:paraId="55C3B0C1" w14:textId="77777777" w:rsidR="000F0126" w:rsidRDefault="000F0126" w:rsidP="000F0126">
      <w:pPr>
        <w:suppressAutoHyphens/>
        <w:spacing w:line="20" w:lineRule="atLeast"/>
        <w:jc w:val="right"/>
      </w:pPr>
    </w:p>
    <w:p w14:paraId="18D4ED7F" w14:textId="77777777" w:rsidR="002A72F8" w:rsidRDefault="002A72F8" w:rsidP="000F0126">
      <w:pPr>
        <w:suppressAutoHyphens/>
        <w:spacing w:line="20" w:lineRule="atLeast"/>
        <w:jc w:val="right"/>
      </w:pPr>
    </w:p>
    <w:p w14:paraId="30AB5BAC" w14:textId="77777777" w:rsidR="002A72F8" w:rsidRDefault="002A72F8" w:rsidP="000F0126">
      <w:pPr>
        <w:suppressAutoHyphens/>
        <w:spacing w:line="20" w:lineRule="atLeast"/>
        <w:jc w:val="right"/>
      </w:pPr>
    </w:p>
    <w:p w14:paraId="52588C4A" w14:textId="77777777" w:rsidR="002A72F8" w:rsidRDefault="002A72F8" w:rsidP="000F0126">
      <w:pPr>
        <w:suppressAutoHyphens/>
        <w:spacing w:line="20" w:lineRule="atLeast"/>
        <w:jc w:val="right"/>
      </w:pPr>
    </w:p>
    <w:p w14:paraId="7AC72D9A" w14:textId="77777777" w:rsidR="002A72F8" w:rsidRDefault="002A72F8" w:rsidP="000F0126">
      <w:pPr>
        <w:suppressAutoHyphens/>
        <w:spacing w:line="20" w:lineRule="atLeast"/>
        <w:jc w:val="right"/>
      </w:pPr>
    </w:p>
    <w:p w14:paraId="554E78BE" w14:textId="77777777" w:rsidR="002A72F8" w:rsidRDefault="002A72F8" w:rsidP="000F0126">
      <w:pPr>
        <w:suppressAutoHyphens/>
        <w:spacing w:line="20" w:lineRule="atLeast"/>
        <w:jc w:val="right"/>
      </w:pPr>
    </w:p>
    <w:p w14:paraId="0FF22B08" w14:textId="77777777" w:rsidR="002A72F8" w:rsidRDefault="002A72F8" w:rsidP="000F0126">
      <w:pPr>
        <w:suppressAutoHyphens/>
        <w:spacing w:line="20" w:lineRule="atLeast"/>
        <w:jc w:val="right"/>
      </w:pPr>
    </w:p>
    <w:p w14:paraId="66F1C6F2" w14:textId="77777777" w:rsidR="002A72F8" w:rsidRDefault="002A72F8" w:rsidP="000F0126">
      <w:pPr>
        <w:suppressAutoHyphens/>
        <w:spacing w:line="20" w:lineRule="atLeast"/>
        <w:jc w:val="right"/>
      </w:pPr>
    </w:p>
    <w:p w14:paraId="59145A71" w14:textId="77777777" w:rsidR="002A72F8" w:rsidRDefault="002A72F8" w:rsidP="000F0126">
      <w:pPr>
        <w:suppressAutoHyphens/>
        <w:spacing w:line="20" w:lineRule="atLeast"/>
        <w:jc w:val="right"/>
      </w:pPr>
    </w:p>
    <w:p w14:paraId="7D6DF663" w14:textId="77777777" w:rsidR="002A72F8" w:rsidRDefault="002A72F8" w:rsidP="000F0126">
      <w:pPr>
        <w:suppressAutoHyphens/>
        <w:spacing w:line="20" w:lineRule="atLeast"/>
        <w:jc w:val="right"/>
      </w:pPr>
    </w:p>
    <w:p w14:paraId="474785A1" w14:textId="77777777" w:rsidR="002A72F8" w:rsidRDefault="002A72F8" w:rsidP="000F0126">
      <w:pPr>
        <w:suppressAutoHyphens/>
        <w:spacing w:line="20" w:lineRule="atLeast"/>
        <w:jc w:val="right"/>
      </w:pPr>
    </w:p>
    <w:p w14:paraId="75C2D2C0" w14:textId="77777777" w:rsidR="002A72F8" w:rsidRDefault="002A72F8" w:rsidP="000F0126">
      <w:pPr>
        <w:suppressAutoHyphens/>
        <w:spacing w:line="20" w:lineRule="atLeast"/>
        <w:jc w:val="right"/>
      </w:pPr>
    </w:p>
    <w:p w14:paraId="25B3D45B" w14:textId="77777777" w:rsidR="002A72F8" w:rsidRDefault="002A72F8" w:rsidP="000F0126">
      <w:pPr>
        <w:suppressAutoHyphens/>
        <w:spacing w:line="20" w:lineRule="atLeast"/>
        <w:jc w:val="right"/>
      </w:pPr>
    </w:p>
    <w:p w14:paraId="67F516E0" w14:textId="77777777" w:rsidR="002A72F8" w:rsidRDefault="002A72F8" w:rsidP="000F0126">
      <w:pPr>
        <w:suppressAutoHyphens/>
        <w:spacing w:line="20" w:lineRule="atLeast"/>
        <w:jc w:val="right"/>
      </w:pPr>
    </w:p>
    <w:p w14:paraId="5EBBB863" w14:textId="77777777" w:rsidR="002A72F8" w:rsidRDefault="002A72F8" w:rsidP="000F0126">
      <w:pPr>
        <w:suppressAutoHyphens/>
        <w:spacing w:line="20" w:lineRule="atLeast"/>
        <w:jc w:val="right"/>
      </w:pPr>
    </w:p>
    <w:p w14:paraId="5008402A" w14:textId="77777777" w:rsidR="002A72F8" w:rsidRDefault="002A72F8" w:rsidP="000F0126">
      <w:pPr>
        <w:suppressAutoHyphens/>
        <w:spacing w:line="20" w:lineRule="atLeast"/>
        <w:jc w:val="right"/>
      </w:pPr>
    </w:p>
    <w:p w14:paraId="75688B52" w14:textId="77777777" w:rsidR="002A72F8" w:rsidRDefault="002A72F8" w:rsidP="000F0126">
      <w:pPr>
        <w:suppressAutoHyphens/>
        <w:spacing w:line="20" w:lineRule="atLeast"/>
        <w:jc w:val="right"/>
      </w:pPr>
    </w:p>
    <w:p w14:paraId="46908E29" w14:textId="77777777" w:rsidR="002A72F8" w:rsidRDefault="002A72F8" w:rsidP="000F0126">
      <w:pPr>
        <w:suppressAutoHyphens/>
        <w:spacing w:line="20" w:lineRule="atLeast"/>
        <w:jc w:val="right"/>
      </w:pPr>
    </w:p>
    <w:p w14:paraId="52D6FBF6" w14:textId="77777777" w:rsidR="002A72F8" w:rsidRDefault="002A72F8" w:rsidP="000F0126">
      <w:pPr>
        <w:suppressAutoHyphens/>
        <w:spacing w:line="20" w:lineRule="atLeast"/>
        <w:jc w:val="right"/>
      </w:pPr>
    </w:p>
    <w:p w14:paraId="67BE0A84" w14:textId="77777777" w:rsidR="002A72F8" w:rsidRDefault="002A72F8" w:rsidP="000F0126">
      <w:pPr>
        <w:suppressAutoHyphens/>
        <w:spacing w:line="20" w:lineRule="atLeast"/>
        <w:jc w:val="right"/>
      </w:pPr>
    </w:p>
    <w:p w14:paraId="05FF2EDC" w14:textId="77777777" w:rsidR="002A72F8" w:rsidRDefault="002A72F8" w:rsidP="000F0126">
      <w:pPr>
        <w:suppressAutoHyphens/>
        <w:spacing w:line="20" w:lineRule="atLeast"/>
        <w:jc w:val="right"/>
      </w:pPr>
    </w:p>
    <w:p w14:paraId="3085AAC8" w14:textId="77777777" w:rsidR="002A72F8" w:rsidRDefault="002A72F8" w:rsidP="000F0126">
      <w:pPr>
        <w:suppressAutoHyphens/>
        <w:spacing w:line="20" w:lineRule="atLeast"/>
        <w:jc w:val="right"/>
      </w:pPr>
    </w:p>
    <w:p w14:paraId="718C9689" w14:textId="77777777" w:rsidR="002A72F8" w:rsidRDefault="002A72F8" w:rsidP="000F0126">
      <w:pPr>
        <w:suppressAutoHyphens/>
        <w:spacing w:line="20" w:lineRule="atLeast"/>
        <w:jc w:val="right"/>
      </w:pPr>
    </w:p>
    <w:p w14:paraId="4B0A346E" w14:textId="77777777" w:rsidR="002A72F8" w:rsidRDefault="002A72F8" w:rsidP="000F0126">
      <w:pPr>
        <w:suppressAutoHyphens/>
        <w:spacing w:line="20" w:lineRule="atLeast"/>
        <w:jc w:val="right"/>
      </w:pPr>
    </w:p>
    <w:p w14:paraId="11424358" w14:textId="77777777" w:rsidR="002A72F8" w:rsidRDefault="002A72F8" w:rsidP="000F0126">
      <w:pPr>
        <w:suppressAutoHyphens/>
        <w:spacing w:line="20" w:lineRule="atLeast"/>
        <w:jc w:val="right"/>
      </w:pPr>
    </w:p>
    <w:p w14:paraId="4016E033" w14:textId="77777777" w:rsidR="002A72F8" w:rsidRDefault="002A72F8" w:rsidP="000F0126">
      <w:pPr>
        <w:suppressAutoHyphens/>
        <w:spacing w:line="20" w:lineRule="atLeast"/>
        <w:jc w:val="right"/>
      </w:pPr>
    </w:p>
    <w:p w14:paraId="50FE34AD" w14:textId="77777777" w:rsidR="002A72F8" w:rsidRDefault="002A72F8" w:rsidP="000F0126">
      <w:pPr>
        <w:suppressAutoHyphens/>
        <w:spacing w:line="20" w:lineRule="atLeast"/>
        <w:jc w:val="right"/>
      </w:pPr>
    </w:p>
    <w:p w14:paraId="47C768B0" w14:textId="77777777" w:rsidR="002A72F8" w:rsidRDefault="002A72F8" w:rsidP="000F0126">
      <w:pPr>
        <w:suppressAutoHyphens/>
        <w:spacing w:line="20" w:lineRule="atLeast"/>
        <w:jc w:val="right"/>
      </w:pPr>
    </w:p>
    <w:p w14:paraId="7915FFFC" w14:textId="77777777" w:rsidR="002A72F8" w:rsidRDefault="002A72F8" w:rsidP="000F0126">
      <w:pPr>
        <w:suppressAutoHyphens/>
        <w:spacing w:line="20" w:lineRule="atLeast"/>
        <w:jc w:val="right"/>
      </w:pPr>
    </w:p>
    <w:p w14:paraId="13C1A032" w14:textId="77777777" w:rsidR="002A72F8" w:rsidRDefault="002A72F8" w:rsidP="000F0126">
      <w:pPr>
        <w:suppressAutoHyphens/>
        <w:spacing w:line="20" w:lineRule="atLeast"/>
        <w:jc w:val="right"/>
      </w:pPr>
    </w:p>
    <w:p w14:paraId="48326361" w14:textId="77777777" w:rsidR="002A72F8" w:rsidRDefault="002A72F8" w:rsidP="000F0126">
      <w:pPr>
        <w:suppressAutoHyphens/>
        <w:spacing w:line="20" w:lineRule="atLeast"/>
        <w:jc w:val="right"/>
      </w:pPr>
    </w:p>
    <w:p w14:paraId="4241FB1F" w14:textId="77777777" w:rsidR="002A72F8" w:rsidRDefault="002A72F8" w:rsidP="000F0126">
      <w:pPr>
        <w:suppressAutoHyphens/>
        <w:spacing w:line="20" w:lineRule="atLeast"/>
        <w:jc w:val="right"/>
      </w:pPr>
    </w:p>
    <w:p w14:paraId="0AD30814" w14:textId="77777777" w:rsidR="002A72F8" w:rsidRDefault="002A72F8" w:rsidP="000F0126">
      <w:pPr>
        <w:suppressAutoHyphens/>
        <w:spacing w:line="20" w:lineRule="atLeast"/>
        <w:jc w:val="right"/>
      </w:pPr>
    </w:p>
    <w:p w14:paraId="07BD09E4" w14:textId="77777777" w:rsidR="002A72F8" w:rsidRDefault="002A72F8" w:rsidP="000F0126">
      <w:pPr>
        <w:suppressAutoHyphens/>
        <w:spacing w:line="20" w:lineRule="atLeast"/>
        <w:jc w:val="right"/>
      </w:pPr>
    </w:p>
    <w:p w14:paraId="49D3BCA1" w14:textId="77777777" w:rsidR="002A72F8" w:rsidRDefault="002A72F8" w:rsidP="000F0126">
      <w:pPr>
        <w:suppressAutoHyphens/>
        <w:spacing w:line="20" w:lineRule="atLeast"/>
        <w:jc w:val="right"/>
      </w:pPr>
    </w:p>
    <w:p w14:paraId="01AED631" w14:textId="77777777" w:rsidR="002A72F8" w:rsidRDefault="002A72F8" w:rsidP="000F0126">
      <w:pPr>
        <w:suppressAutoHyphens/>
        <w:spacing w:line="20" w:lineRule="atLeast"/>
        <w:jc w:val="right"/>
      </w:pPr>
    </w:p>
    <w:p w14:paraId="7B343B3D" w14:textId="77777777" w:rsidR="002A72F8" w:rsidRDefault="002A72F8" w:rsidP="000F0126">
      <w:pPr>
        <w:suppressAutoHyphens/>
        <w:spacing w:line="20" w:lineRule="atLeast"/>
        <w:jc w:val="right"/>
      </w:pPr>
    </w:p>
    <w:p w14:paraId="0D653938" w14:textId="77777777" w:rsidR="002A72F8" w:rsidRDefault="002A72F8" w:rsidP="000F0126">
      <w:pPr>
        <w:suppressAutoHyphens/>
        <w:spacing w:line="20" w:lineRule="atLeast"/>
        <w:jc w:val="right"/>
      </w:pPr>
    </w:p>
    <w:p w14:paraId="5D12E053" w14:textId="77777777" w:rsidR="002A72F8" w:rsidRDefault="002A72F8" w:rsidP="000F0126">
      <w:pPr>
        <w:suppressAutoHyphens/>
        <w:spacing w:line="20" w:lineRule="atLeast"/>
        <w:jc w:val="right"/>
      </w:pPr>
    </w:p>
    <w:p w14:paraId="5B9D5693" w14:textId="77777777" w:rsidR="002A72F8" w:rsidRDefault="002A72F8" w:rsidP="000F0126">
      <w:pPr>
        <w:suppressAutoHyphens/>
        <w:spacing w:line="20" w:lineRule="atLeast"/>
        <w:jc w:val="right"/>
      </w:pPr>
    </w:p>
    <w:p w14:paraId="5A16C3A5" w14:textId="77777777" w:rsidR="002A72F8" w:rsidRDefault="002A72F8" w:rsidP="002A72F8">
      <w:pPr>
        <w:suppressAutoHyphens/>
        <w:spacing w:line="20" w:lineRule="atLeast"/>
        <w:jc w:val="right"/>
      </w:pPr>
      <w:bookmarkStart w:id="3" w:name="_Hlk142571859"/>
      <w:bookmarkStart w:id="4" w:name="_Hlk142406037"/>
      <w:r>
        <w:t xml:space="preserve">Приложение №1 к </w:t>
      </w:r>
      <w:r w:rsidRPr="009B0F9E">
        <w:t>муниципальной программ</w:t>
      </w:r>
      <w:r>
        <w:t>е</w:t>
      </w:r>
    </w:p>
    <w:p w14:paraId="365C677C" w14:textId="77777777" w:rsidR="002A72F8" w:rsidRDefault="002A72F8" w:rsidP="002A72F8">
      <w:pPr>
        <w:suppressAutoHyphens/>
        <w:spacing w:line="20" w:lineRule="atLeast"/>
        <w:jc w:val="right"/>
        <w:rPr>
          <w:bCs/>
        </w:rPr>
      </w:pPr>
      <w:bookmarkStart w:id="5" w:name="_Hlk143157861"/>
      <w:r w:rsidRPr="009B0F9E">
        <w:rPr>
          <w:bCs/>
        </w:rPr>
        <w:t>«</w:t>
      </w:r>
      <w:bookmarkStart w:id="6" w:name="_Hlk143180286"/>
      <w:r w:rsidRPr="00101FF0">
        <w:rPr>
          <w:bCs/>
        </w:rPr>
        <w:t xml:space="preserve">Профилактика терроризма и экстремизма, </w:t>
      </w:r>
    </w:p>
    <w:p w14:paraId="11FAD206" w14:textId="77777777" w:rsidR="002A72F8" w:rsidRDefault="002A72F8" w:rsidP="002A72F8">
      <w:pPr>
        <w:suppressAutoHyphens/>
        <w:spacing w:line="20" w:lineRule="atLeast"/>
        <w:jc w:val="right"/>
        <w:rPr>
          <w:bCs/>
        </w:rPr>
      </w:pPr>
      <w:r w:rsidRPr="00101FF0">
        <w:rPr>
          <w:bCs/>
        </w:rPr>
        <w:t xml:space="preserve">гармонизация межэтнических и межкультурных отношений </w:t>
      </w:r>
    </w:p>
    <w:p w14:paraId="5E57D8B7" w14:textId="77777777" w:rsidR="002A72F8" w:rsidRDefault="002A72F8" w:rsidP="002A72F8">
      <w:pPr>
        <w:suppressAutoHyphens/>
        <w:spacing w:line="20" w:lineRule="atLeast"/>
        <w:jc w:val="right"/>
        <w:rPr>
          <w:bCs/>
        </w:rPr>
      </w:pPr>
      <w:r>
        <w:rPr>
          <w:bCs/>
        </w:rPr>
        <w:t>МО</w:t>
      </w:r>
      <w:r w:rsidRPr="00101FF0">
        <w:rPr>
          <w:bCs/>
        </w:rPr>
        <w:t xml:space="preserve"> «Яблоновское городское поселение» </w:t>
      </w:r>
    </w:p>
    <w:p w14:paraId="6B21C895" w14:textId="77777777" w:rsidR="002A72F8" w:rsidRPr="009B0F9E" w:rsidRDefault="002A72F8" w:rsidP="002A72F8">
      <w:pPr>
        <w:suppressAutoHyphens/>
        <w:spacing w:line="20" w:lineRule="atLeast"/>
        <w:jc w:val="right"/>
        <w:rPr>
          <w:bCs/>
        </w:rPr>
      </w:pPr>
      <w:r w:rsidRPr="00101FF0">
        <w:rPr>
          <w:bCs/>
        </w:rPr>
        <w:t>на 202</w:t>
      </w:r>
      <w:r>
        <w:rPr>
          <w:bCs/>
        </w:rPr>
        <w:t>5</w:t>
      </w:r>
      <w:r w:rsidRPr="00101FF0">
        <w:rPr>
          <w:bCs/>
        </w:rPr>
        <w:t>-202</w:t>
      </w:r>
      <w:r>
        <w:rPr>
          <w:bCs/>
        </w:rPr>
        <w:t xml:space="preserve">7 </w:t>
      </w:r>
      <w:r w:rsidRPr="00101FF0">
        <w:rPr>
          <w:bCs/>
        </w:rPr>
        <w:t>годы</w:t>
      </w:r>
      <w:bookmarkEnd w:id="6"/>
      <w:r w:rsidRPr="009B0F9E">
        <w:rPr>
          <w:bCs/>
        </w:rPr>
        <w:t>»</w:t>
      </w:r>
      <w:bookmarkEnd w:id="3"/>
    </w:p>
    <w:bookmarkEnd w:id="4"/>
    <w:bookmarkEnd w:id="5"/>
    <w:p w14:paraId="0A18EFBF" w14:textId="77777777" w:rsidR="002A72F8" w:rsidRPr="009B0F9E" w:rsidRDefault="002A72F8" w:rsidP="002A72F8">
      <w:pPr>
        <w:suppressAutoHyphens/>
        <w:spacing w:line="20" w:lineRule="atLeast"/>
        <w:jc w:val="right"/>
        <w:rPr>
          <w:sz w:val="22"/>
          <w:szCs w:val="22"/>
        </w:rPr>
      </w:pPr>
      <w:r>
        <w:t xml:space="preserve"> </w:t>
      </w:r>
    </w:p>
    <w:p w14:paraId="79B23059" w14:textId="77777777" w:rsidR="002A72F8" w:rsidRDefault="002A72F8" w:rsidP="002A72F8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</w:rPr>
      </w:pPr>
      <w:r w:rsidRPr="00402FC2">
        <w:rPr>
          <w:b/>
          <w:bCs/>
        </w:rPr>
        <w:t xml:space="preserve">Перечень </w:t>
      </w:r>
      <w:r w:rsidRPr="00402FC2">
        <w:rPr>
          <w:b/>
          <w:bCs/>
        </w:rPr>
        <w:br/>
        <w:t>основных мероприятий муниципальной программы</w:t>
      </w:r>
    </w:p>
    <w:p w14:paraId="43F5CEDA" w14:textId="77777777" w:rsidR="002A72F8" w:rsidRDefault="002A72F8" w:rsidP="002A72F8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4671"/>
        <w:gridCol w:w="2362"/>
        <w:gridCol w:w="2033"/>
      </w:tblGrid>
      <w:tr w:rsidR="002A72F8" w:rsidRPr="00CA585D" w14:paraId="71680F30" w14:textId="77777777" w:rsidTr="002515FC">
        <w:tc>
          <w:tcPr>
            <w:tcW w:w="574" w:type="dxa"/>
            <w:shd w:val="clear" w:color="auto" w:fill="auto"/>
          </w:tcPr>
          <w:p w14:paraId="480D593C" w14:textId="77777777" w:rsidR="002A72F8" w:rsidRPr="00CA585D" w:rsidRDefault="002A72F8" w:rsidP="0068435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bookmarkStart w:id="7" w:name="_Hlk142406307"/>
            <w:bookmarkStart w:id="8" w:name="_Hlk142406254"/>
            <w:r w:rsidRPr="0072175D">
              <w:rPr>
                <w:b/>
                <w:bCs/>
              </w:rPr>
              <w:t>N п/п</w:t>
            </w:r>
          </w:p>
        </w:tc>
        <w:tc>
          <w:tcPr>
            <w:tcW w:w="4671" w:type="dxa"/>
            <w:shd w:val="clear" w:color="auto" w:fill="auto"/>
          </w:tcPr>
          <w:p w14:paraId="43253D0C" w14:textId="77777777" w:rsidR="002A72F8" w:rsidRPr="00CA585D" w:rsidRDefault="002A72F8" w:rsidP="0068435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2175D">
              <w:rPr>
                <w:b/>
                <w:bCs/>
              </w:rPr>
              <w:t>Наименование основного мероприятия</w:t>
            </w:r>
          </w:p>
        </w:tc>
        <w:tc>
          <w:tcPr>
            <w:tcW w:w="2362" w:type="dxa"/>
            <w:shd w:val="clear" w:color="auto" w:fill="auto"/>
          </w:tcPr>
          <w:p w14:paraId="06A3BE91" w14:textId="77777777" w:rsidR="002A72F8" w:rsidRPr="00CA585D" w:rsidRDefault="002A72F8" w:rsidP="0068435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2175D">
              <w:rPr>
                <w:b/>
                <w:bCs/>
              </w:rPr>
              <w:t>Ответственный исполнитель, соисполнитель, участник</w:t>
            </w:r>
          </w:p>
        </w:tc>
        <w:tc>
          <w:tcPr>
            <w:tcW w:w="2033" w:type="dxa"/>
            <w:shd w:val="clear" w:color="auto" w:fill="auto"/>
          </w:tcPr>
          <w:p w14:paraId="52D285E9" w14:textId="77777777" w:rsidR="002A72F8" w:rsidRPr="00CA585D" w:rsidRDefault="002A72F8" w:rsidP="0068435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A585D">
              <w:rPr>
                <w:b/>
                <w:bCs/>
              </w:rPr>
              <w:t>Срок исполнения</w:t>
            </w:r>
          </w:p>
        </w:tc>
      </w:tr>
      <w:bookmarkEnd w:id="7"/>
      <w:tr w:rsidR="002A72F8" w:rsidRPr="00CA585D" w14:paraId="50DD56E6" w14:textId="77777777" w:rsidTr="002515FC">
        <w:tc>
          <w:tcPr>
            <w:tcW w:w="574" w:type="dxa"/>
            <w:shd w:val="clear" w:color="auto" w:fill="auto"/>
          </w:tcPr>
          <w:p w14:paraId="401B9295" w14:textId="77777777" w:rsidR="002A72F8" w:rsidRPr="0072175D" w:rsidRDefault="002A72F8" w:rsidP="006843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175D">
              <w:t>1</w:t>
            </w:r>
          </w:p>
        </w:tc>
        <w:tc>
          <w:tcPr>
            <w:tcW w:w="4671" w:type="dxa"/>
            <w:shd w:val="clear" w:color="auto" w:fill="auto"/>
          </w:tcPr>
          <w:p w14:paraId="7CD33890" w14:textId="77777777" w:rsidR="002A72F8" w:rsidRPr="00CA585D" w:rsidRDefault="002A72F8" w:rsidP="0068435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t xml:space="preserve">Изготовление и </w:t>
            </w:r>
            <w:r w:rsidRPr="00DD5D09">
              <w:t xml:space="preserve">размещение </w:t>
            </w:r>
            <w:r>
              <w:t xml:space="preserve">печатных памяток, </w:t>
            </w:r>
            <w:r w:rsidRPr="00DD5D09">
              <w:t>плакатов, брошюр, листовок по профилактике экстремизма и терроризма на территории поселения</w:t>
            </w:r>
          </w:p>
        </w:tc>
        <w:tc>
          <w:tcPr>
            <w:tcW w:w="2362" w:type="dxa"/>
            <w:shd w:val="clear" w:color="auto" w:fill="auto"/>
          </w:tcPr>
          <w:p w14:paraId="4E2DF5BB" w14:textId="77777777" w:rsidR="002A72F8" w:rsidRDefault="002A72F8" w:rsidP="0068435E">
            <w:pPr>
              <w:jc w:val="center"/>
            </w:pPr>
            <w:r w:rsidRPr="004210B8">
              <w:t>Администрация МО «Яблоновское городское поселение</w:t>
            </w:r>
            <w:r>
              <w:t>»</w:t>
            </w:r>
          </w:p>
          <w:p w14:paraId="5438E5DE" w14:textId="77777777" w:rsidR="002A72F8" w:rsidRPr="00CA585D" w:rsidRDefault="002A72F8" w:rsidP="0068435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033" w:type="dxa"/>
            <w:shd w:val="clear" w:color="auto" w:fill="auto"/>
          </w:tcPr>
          <w:p w14:paraId="25D754CF" w14:textId="77777777" w:rsidR="002A72F8" w:rsidRPr="0072175D" w:rsidRDefault="002A72F8" w:rsidP="006843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175D">
              <w:t>202</w:t>
            </w:r>
            <w:r>
              <w:t>5</w:t>
            </w:r>
            <w:r w:rsidRPr="0072175D">
              <w:t>-202</w:t>
            </w:r>
            <w:r>
              <w:t>7г.</w:t>
            </w:r>
            <w:r w:rsidRPr="0072175D">
              <w:t xml:space="preserve"> весь срок</w:t>
            </w:r>
          </w:p>
        </w:tc>
      </w:tr>
      <w:tr w:rsidR="002A72F8" w:rsidRPr="00CA585D" w14:paraId="7AFA3B32" w14:textId="77777777" w:rsidTr="002515FC">
        <w:tc>
          <w:tcPr>
            <w:tcW w:w="574" w:type="dxa"/>
            <w:shd w:val="clear" w:color="auto" w:fill="auto"/>
          </w:tcPr>
          <w:p w14:paraId="565B9D41" w14:textId="77777777" w:rsidR="002A72F8" w:rsidRPr="0072175D" w:rsidRDefault="002A72F8" w:rsidP="006843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4671" w:type="dxa"/>
            <w:shd w:val="clear" w:color="auto" w:fill="auto"/>
          </w:tcPr>
          <w:p w14:paraId="13ACAF71" w14:textId="77777777" w:rsidR="002A72F8" w:rsidRPr="00CA585D" w:rsidRDefault="002A72F8" w:rsidP="0068435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101FF0">
              <w:t>Организация книжных выставок, бесед, уроков мужества, круглых столов</w:t>
            </w:r>
          </w:p>
        </w:tc>
        <w:tc>
          <w:tcPr>
            <w:tcW w:w="2362" w:type="dxa"/>
            <w:shd w:val="clear" w:color="auto" w:fill="auto"/>
          </w:tcPr>
          <w:p w14:paraId="62D339F2" w14:textId="77777777" w:rsidR="002A72F8" w:rsidRPr="00101FF0" w:rsidRDefault="002A72F8" w:rsidP="0068435E">
            <w:pPr>
              <w:jc w:val="center"/>
            </w:pPr>
            <w:r w:rsidRPr="00101FF0">
              <w:t>МБУК «Яблоновская централизованная клубная система»</w:t>
            </w:r>
          </w:p>
          <w:p w14:paraId="5C62E615" w14:textId="77777777" w:rsidR="002A72F8" w:rsidRPr="00CA585D" w:rsidRDefault="002A72F8" w:rsidP="0068435E">
            <w:pPr>
              <w:pStyle w:val="ConsPlusNormal"/>
              <w:spacing w:line="20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FF0">
              <w:rPr>
                <w:rFonts w:ascii="Times New Roman" w:hAnsi="Times New Roman" w:cs="Times New Roman"/>
                <w:sz w:val="24"/>
                <w:szCs w:val="24"/>
              </w:rPr>
              <w:t xml:space="preserve">Музей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 </w:t>
            </w:r>
            <w:r w:rsidRPr="00101FF0">
              <w:rPr>
                <w:rFonts w:ascii="Times New Roman" w:hAnsi="Times New Roman" w:cs="Times New Roman"/>
                <w:sz w:val="24"/>
                <w:szCs w:val="24"/>
              </w:rPr>
              <w:t>«Яблоновское городское поселение»</w:t>
            </w:r>
          </w:p>
        </w:tc>
        <w:tc>
          <w:tcPr>
            <w:tcW w:w="2033" w:type="dxa"/>
            <w:shd w:val="clear" w:color="auto" w:fill="auto"/>
          </w:tcPr>
          <w:p w14:paraId="5921A66B" w14:textId="77777777" w:rsidR="002A72F8" w:rsidRPr="0072175D" w:rsidRDefault="002A72F8" w:rsidP="006843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175D">
              <w:t>202</w:t>
            </w:r>
            <w:r>
              <w:t>5</w:t>
            </w:r>
            <w:r w:rsidRPr="0072175D">
              <w:t>-202</w:t>
            </w:r>
            <w:r>
              <w:t>7г.</w:t>
            </w:r>
            <w:r w:rsidRPr="0072175D">
              <w:t xml:space="preserve"> весь срок</w:t>
            </w:r>
          </w:p>
        </w:tc>
      </w:tr>
      <w:tr w:rsidR="002A72F8" w:rsidRPr="00CA585D" w14:paraId="4A7E44C0" w14:textId="77777777" w:rsidTr="002515FC">
        <w:tc>
          <w:tcPr>
            <w:tcW w:w="574" w:type="dxa"/>
            <w:shd w:val="clear" w:color="auto" w:fill="auto"/>
          </w:tcPr>
          <w:p w14:paraId="6CBDF5AE" w14:textId="77777777" w:rsidR="002A72F8" w:rsidRPr="00101FF0" w:rsidRDefault="002A72F8" w:rsidP="006843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1FF0">
              <w:t>3</w:t>
            </w:r>
          </w:p>
        </w:tc>
        <w:tc>
          <w:tcPr>
            <w:tcW w:w="4671" w:type="dxa"/>
            <w:shd w:val="clear" w:color="auto" w:fill="auto"/>
          </w:tcPr>
          <w:p w14:paraId="4E87129D" w14:textId="77777777" w:rsidR="002A72F8" w:rsidRPr="00CA585D" w:rsidRDefault="002A72F8" w:rsidP="0068435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t>Освещение в средствах массовой информации и на сайте администрации «Яблоновское городское поселение» вопросов профилактики терроризма и экстремизма</w:t>
            </w:r>
          </w:p>
        </w:tc>
        <w:tc>
          <w:tcPr>
            <w:tcW w:w="2362" w:type="dxa"/>
            <w:shd w:val="clear" w:color="auto" w:fill="auto"/>
          </w:tcPr>
          <w:p w14:paraId="2EE1FB5C" w14:textId="77777777" w:rsidR="002A72F8" w:rsidRDefault="002A72F8" w:rsidP="0068435E">
            <w:pPr>
              <w:jc w:val="center"/>
            </w:pPr>
            <w:r w:rsidRPr="004210B8">
              <w:t>Администрация МО «Яблоновское городское поселение</w:t>
            </w:r>
            <w:r>
              <w:t>»</w:t>
            </w:r>
          </w:p>
          <w:p w14:paraId="2E74C899" w14:textId="77777777" w:rsidR="002A72F8" w:rsidRPr="00CA585D" w:rsidRDefault="002A72F8" w:rsidP="0068435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033" w:type="dxa"/>
            <w:shd w:val="clear" w:color="auto" w:fill="auto"/>
          </w:tcPr>
          <w:p w14:paraId="514056B2" w14:textId="77777777" w:rsidR="002A72F8" w:rsidRPr="00CA585D" w:rsidRDefault="002A72F8" w:rsidP="0068435E">
            <w:pPr>
              <w:pStyle w:val="ConsPlusNormal"/>
              <w:spacing w:line="20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5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A585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7г.</w:t>
            </w:r>
          </w:p>
          <w:p w14:paraId="2C4ABE96" w14:textId="77777777" w:rsidR="002A72F8" w:rsidRPr="00CA585D" w:rsidRDefault="002A72F8" w:rsidP="0068435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076B5">
              <w:t>весь срок</w:t>
            </w:r>
          </w:p>
        </w:tc>
      </w:tr>
      <w:tr w:rsidR="002A72F8" w:rsidRPr="00CA585D" w14:paraId="2DC3C61C" w14:textId="77777777" w:rsidTr="002515FC">
        <w:tc>
          <w:tcPr>
            <w:tcW w:w="574" w:type="dxa"/>
            <w:shd w:val="clear" w:color="auto" w:fill="auto"/>
          </w:tcPr>
          <w:p w14:paraId="692065CB" w14:textId="77777777" w:rsidR="002A72F8" w:rsidRPr="00AA2450" w:rsidRDefault="002A72F8" w:rsidP="006843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2450">
              <w:t>4</w:t>
            </w:r>
          </w:p>
        </w:tc>
        <w:tc>
          <w:tcPr>
            <w:tcW w:w="4671" w:type="dxa"/>
            <w:shd w:val="clear" w:color="auto" w:fill="auto"/>
          </w:tcPr>
          <w:p w14:paraId="1AEE1A1B" w14:textId="77777777" w:rsidR="002A72F8" w:rsidRPr="00CA585D" w:rsidRDefault="002A72F8" w:rsidP="0068435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t>Семинары, круглые столы для представителей органов местного самоуправления по вопросам межэтнических отношений, статей о традициях и культурах народов, проживающих на территории Яблоновского городского поселения</w:t>
            </w:r>
          </w:p>
        </w:tc>
        <w:tc>
          <w:tcPr>
            <w:tcW w:w="2362" w:type="dxa"/>
            <w:shd w:val="clear" w:color="auto" w:fill="auto"/>
          </w:tcPr>
          <w:p w14:paraId="3B6C2CDD" w14:textId="77777777" w:rsidR="002A72F8" w:rsidRPr="00101FF0" w:rsidRDefault="002A72F8" w:rsidP="006843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1FF0">
              <w:t xml:space="preserve">Администрация МО «Яблоновское городское поселение» </w:t>
            </w:r>
          </w:p>
          <w:p w14:paraId="4001F6D2" w14:textId="77777777" w:rsidR="002A72F8" w:rsidRPr="00101FF0" w:rsidRDefault="002A72F8" w:rsidP="006843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1FF0">
              <w:t>МБУК «Яблоновская централизованная клубная система»</w:t>
            </w:r>
          </w:p>
          <w:p w14:paraId="2666BCA5" w14:textId="77777777" w:rsidR="002A72F8" w:rsidRPr="00CA585D" w:rsidRDefault="002A72F8" w:rsidP="0068435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01FF0">
              <w:t xml:space="preserve">Музей </w:t>
            </w:r>
            <w:r>
              <w:t>МО</w:t>
            </w:r>
            <w:r w:rsidRPr="00101FF0">
              <w:t xml:space="preserve"> «Яблоновское городское поселение»</w:t>
            </w:r>
          </w:p>
        </w:tc>
        <w:tc>
          <w:tcPr>
            <w:tcW w:w="2033" w:type="dxa"/>
            <w:shd w:val="clear" w:color="auto" w:fill="auto"/>
          </w:tcPr>
          <w:p w14:paraId="4E5FBE10" w14:textId="77777777" w:rsidR="002A72F8" w:rsidRPr="0072175D" w:rsidRDefault="002A72F8" w:rsidP="006843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175D">
              <w:t>202</w:t>
            </w:r>
            <w:r>
              <w:t>5</w:t>
            </w:r>
            <w:r w:rsidRPr="0072175D">
              <w:t>-202</w:t>
            </w:r>
            <w:r>
              <w:t>7г.</w:t>
            </w:r>
            <w:r w:rsidRPr="0072175D">
              <w:t xml:space="preserve"> </w:t>
            </w:r>
          </w:p>
          <w:p w14:paraId="4A0B4786" w14:textId="77777777" w:rsidR="002A72F8" w:rsidRPr="0072175D" w:rsidRDefault="002A72F8" w:rsidP="006843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175D">
              <w:t>весь срок</w:t>
            </w:r>
          </w:p>
        </w:tc>
      </w:tr>
      <w:tr w:rsidR="002A72F8" w:rsidRPr="00CA585D" w14:paraId="414E60C1" w14:textId="77777777" w:rsidTr="002515FC">
        <w:tc>
          <w:tcPr>
            <w:tcW w:w="574" w:type="dxa"/>
            <w:shd w:val="clear" w:color="auto" w:fill="auto"/>
          </w:tcPr>
          <w:p w14:paraId="4A93DF43" w14:textId="77777777" w:rsidR="002A72F8" w:rsidRPr="00AA2450" w:rsidRDefault="002A72F8" w:rsidP="006843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4671" w:type="dxa"/>
            <w:shd w:val="clear" w:color="auto" w:fill="auto"/>
          </w:tcPr>
          <w:p w14:paraId="25E8E4EF" w14:textId="77777777" w:rsidR="002A72F8" w:rsidRDefault="002A72F8" w:rsidP="0068435E">
            <w:pPr>
              <w:widowControl w:val="0"/>
              <w:autoSpaceDE w:val="0"/>
              <w:autoSpaceDN w:val="0"/>
              <w:adjustRightInd w:val="0"/>
            </w:pPr>
            <w:r w:rsidRPr="002116EC">
              <w:rPr>
                <w:color w:val="0D0D0D"/>
              </w:rPr>
              <w:t xml:space="preserve">Установка и содержание камер </w:t>
            </w:r>
            <w:proofErr w:type="gramStart"/>
            <w:r w:rsidRPr="002116EC">
              <w:rPr>
                <w:color w:val="0D0D0D"/>
              </w:rPr>
              <w:t>видео-наблюдения</w:t>
            </w:r>
            <w:proofErr w:type="gramEnd"/>
            <w:r w:rsidRPr="002116EC">
              <w:rPr>
                <w:color w:val="0D0D0D"/>
              </w:rPr>
              <w:t xml:space="preserve"> с целью реализации мер, направленных на укрепление антитеррористической защищенности объектов социально-культурной среды, расположенных на территории муниципального образования</w:t>
            </w:r>
          </w:p>
        </w:tc>
        <w:tc>
          <w:tcPr>
            <w:tcW w:w="2362" w:type="dxa"/>
            <w:shd w:val="clear" w:color="auto" w:fill="auto"/>
          </w:tcPr>
          <w:p w14:paraId="72A36543" w14:textId="77777777" w:rsidR="002A72F8" w:rsidRPr="002116EC" w:rsidRDefault="002A72F8" w:rsidP="0068435E">
            <w:pPr>
              <w:jc w:val="center"/>
              <w:rPr>
                <w:color w:val="0D0D0D"/>
              </w:rPr>
            </w:pPr>
            <w:r w:rsidRPr="002116EC">
              <w:rPr>
                <w:color w:val="0D0D0D"/>
              </w:rPr>
              <w:t>Администрация МО «Яблоновское городское поселение»</w:t>
            </w:r>
          </w:p>
          <w:p w14:paraId="01709D46" w14:textId="77777777" w:rsidR="002A72F8" w:rsidRPr="00CA585D" w:rsidRDefault="002A72F8" w:rsidP="0068435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033" w:type="dxa"/>
            <w:shd w:val="clear" w:color="auto" w:fill="auto"/>
          </w:tcPr>
          <w:p w14:paraId="584E497D" w14:textId="77777777" w:rsidR="002A72F8" w:rsidRPr="0072175D" w:rsidRDefault="002A72F8" w:rsidP="006843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175D">
              <w:t>202</w:t>
            </w:r>
            <w:r>
              <w:t>5</w:t>
            </w:r>
            <w:r w:rsidRPr="0072175D">
              <w:t>-202</w:t>
            </w:r>
            <w:r>
              <w:t>7г.</w:t>
            </w:r>
            <w:r w:rsidRPr="0072175D">
              <w:t xml:space="preserve"> </w:t>
            </w:r>
          </w:p>
          <w:p w14:paraId="4E66300E" w14:textId="77777777" w:rsidR="002A72F8" w:rsidRPr="0072175D" w:rsidRDefault="002A72F8" w:rsidP="006843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175D">
              <w:t>весь срок</w:t>
            </w:r>
          </w:p>
        </w:tc>
      </w:tr>
      <w:tr w:rsidR="002A72F8" w:rsidRPr="00CA585D" w14:paraId="53EB2747" w14:textId="77777777" w:rsidTr="002515FC">
        <w:tc>
          <w:tcPr>
            <w:tcW w:w="574" w:type="dxa"/>
            <w:shd w:val="clear" w:color="auto" w:fill="auto"/>
          </w:tcPr>
          <w:p w14:paraId="76E29384" w14:textId="77777777" w:rsidR="002A72F8" w:rsidRPr="00AA2450" w:rsidRDefault="002A72F8" w:rsidP="006843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4671" w:type="dxa"/>
            <w:shd w:val="clear" w:color="auto" w:fill="auto"/>
          </w:tcPr>
          <w:p w14:paraId="6D423320" w14:textId="77777777" w:rsidR="002A72F8" w:rsidRPr="007C231C" w:rsidRDefault="002A72F8" w:rsidP="0068435E">
            <w:r>
              <w:t>К</w:t>
            </w:r>
            <w:r w:rsidRPr="007C231C">
              <w:t>оординация деятельности правоохранительных органов, органов государственной власти, органов местного самоуправления в совместной работе с институтами гражданского общества и организациями по выявлению и пресечению экстремистских проявлений, инспирирования "цветных революций", реализуемых с использованием политического, социального, религиозного и национального факторов</w:t>
            </w:r>
          </w:p>
          <w:p w14:paraId="1FB03C5A" w14:textId="77777777" w:rsidR="002A72F8" w:rsidRPr="008342A7" w:rsidRDefault="002A72F8" w:rsidP="006843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2" w:type="dxa"/>
            <w:shd w:val="clear" w:color="auto" w:fill="auto"/>
          </w:tcPr>
          <w:p w14:paraId="4708078F" w14:textId="77777777" w:rsidR="002A72F8" w:rsidRPr="00101FF0" w:rsidRDefault="002A72F8" w:rsidP="006843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5997">
              <w:t>Администрация МО «Яблоновское городское поселение»</w:t>
            </w:r>
          </w:p>
        </w:tc>
        <w:tc>
          <w:tcPr>
            <w:tcW w:w="2033" w:type="dxa"/>
            <w:shd w:val="clear" w:color="auto" w:fill="auto"/>
          </w:tcPr>
          <w:p w14:paraId="1A16E200" w14:textId="77777777" w:rsidR="002A72F8" w:rsidRPr="0072175D" w:rsidRDefault="002A72F8" w:rsidP="006843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175D">
              <w:t>202</w:t>
            </w:r>
            <w:r>
              <w:t>5</w:t>
            </w:r>
            <w:r w:rsidRPr="0072175D">
              <w:t>-202</w:t>
            </w:r>
            <w:r>
              <w:t>7г.</w:t>
            </w:r>
            <w:r w:rsidRPr="0072175D">
              <w:t xml:space="preserve"> </w:t>
            </w:r>
          </w:p>
          <w:p w14:paraId="7AE8E6CC" w14:textId="77777777" w:rsidR="002A72F8" w:rsidRPr="0072175D" w:rsidRDefault="002A72F8" w:rsidP="006843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175D">
              <w:t>весь срок</w:t>
            </w:r>
          </w:p>
        </w:tc>
      </w:tr>
      <w:tr w:rsidR="002A72F8" w:rsidRPr="00CA585D" w14:paraId="6E8997BF" w14:textId="77777777" w:rsidTr="002515FC">
        <w:tc>
          <w:tcPr>
            <w:tcW w:w="574" w:type="dxa"/>
            <w:shd w:val="clear" w:color="auto" w:fill="auto"/>
          </w:tcPr>
          <w:p w14:paraId="7F4EC2B4" w14:textId="77777777" w:rsidR="002A72F8" w:rsidRDefault="002A72F8" w:rsidP="006843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4671" w:type="dxa"/>
            <w:shd w:val="clear" w:color="auto" w:fill="auto"/>
          </w:tcPr>
          <w:p w14:paraId="0B907386" w14:textId="77777777" w:rsidR="002A72F8" w:rsidRDefault="002A72F8" w:rsidP="0068435E">
            <w:pPr>
              <w:widowControl w:val="0"/>
              <w:autoSpaceDE w:val="0"/>
              <w:autoSpaceDN w:val="0"/>
              <w:adjustRightInd w:val="0"/>
            </w:pPr>
            <w:r>
              <w:t>О</w:t>
            </w:r>
            <w:r w:rsidRPr="007C231C">
              <w:t xml:space="preserve">беспечение совместно с органами </w:t>
            </w:r>
            <w:r>
              <w:t xml:space="preserve">МВД РФ </w:t>
            </w:r>
            <w:r w:rsidRPr="007C231C">
              <w:t>и организаторами собраний, митингов, демонстраций, шествий и других публичных мероприятий безопасности граждан и общественного порядка в местах их проведения</w:t>
            </w:r>
          </w:p>
        </w:tc>
        <w:tc>
          <w:tcPr>
            <w:tcW w:w="2362" w:type="dxa"/>
            <w:shd w:val="clear" w:color="auto" w:fill="auto"/>
          </w:tcPr>
          <w:p w14:paraId="3FAC802C" w14:textId="77777777" w:rsidR="002A72F8" w:rsidRPr="00EA4990" w:rsidRDefault="002A72F8" w:rsidP="0068435E">
            <w:pPr>
              <w:jc w:val="center"/>
            </w:pPr>
            <w:r w:rsidRPr="00EA4990">
              <w:t>Администрация МО «Яблоновское городское поселение»;</w:t>
            </w:r>
          </w:p>
          <w:p w14:paraId="57BDDD11" w14:textId="77777777" w:rsidR="002A72F8" w:rsidRPr="00EA4990" w:rsidRDefault="002A72F8" w:rsidP="0068435E">
            <w:pPr>
              <w:jc w:val="center"/>
            </w:pPr>
            <w:r w:rsidRPr="00EA4990">
              <w:t>ОМВД России по Тахтамукайскому району</w:t>
            </w:r>
          </w:p>
          <w:p w14:paraId="29D6C126" w14:textId="77777777" w:rsidR="002A72F8" w:rsidRPr="00CA585D" w:rsidRDefault="002A72F8" w:rsidP="0068435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A4990">
              <w:t>(по согласованию)</w:t>
            </w:r>
          </w:p>
        </w:tc>
        <w:tc>
          <w:tcPr>
            <w:tcW w:w="2033" w:type="dxa"/>
            <w:shd w:val="clear" w:color="auto" w:fill="auto"/>
          </w:tcPr>
          <w:p w14:paraId="2EBC9ED4" w14:textId="77777777" w:rsidR="002A72F8" w:rsidRPr="0072175D" w:rsidRDefault="002A72F8" w:rsidP="006843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175D">
              <w:t>202</w:t>
            </w:r>
            <w:r>
              <w:t>5</w:t>
            </w:r>
            <w:r w:rsidRPr="0072175D">
              <w:t>-202</w:t>
            </w:r>
            <w:r>
              <w:t>7г.</w:t>
            </w:r>
            <w:r w:rsidRPr="0072175D">
              <w:t xml:space="preserve"> </w:t>
            </w:r>
          </w:p>
          <w:p w14:paraId="1526048F" w14:textId="77777777" w:rsidR="002A72F8" w:rsidRPr="0072175D" w:rsidRDefault="002A72F8" w:rsidP="006843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175D">
              <w:t>весь срок</w:t>
            </w:r>
          </w:p>
        </w:tc>
      </w:tr>
      <w:tr w:rsidR="002A72F8" w:rsidRPr="00CA585D" w14:paraId="2C704C0C" w14:textId="77777777" w:rsidTr="002515FC">
        <w:tc>
          <w:tcPr>
            <w:tcW w:w="574" w:type="dxa"/>
            <w:shd w:val="clear" w:color="auto" w:fill="auto"/>
          </w:tcPr>
          <w:p w14:paraId="2F8F6443" w14:textId="77777777" w:rsidR="002A72F8" w:rsidRDefault="002A72F8" w:rsidP="006843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4671" w:type="dxa"/>
            <w:shd w:val="clear" w:color="auto" w:fill="auto"/>
          </w:tcPr>
          <w:p w14:paraId="2B062B25" w14:textId="77777777" w:rsidR="002A72F8" w:rsidRDefault="002A72F8" w:rsidP="0068435E">
            <w:pPr>
              <w:widowControl w:val="0"/>
              <w:autoSpaceDE w:val="0"/>
              <w:autoSpaceDN w:val="0"/>
              <w:adjustRightInd w:val="0"/>
            </w:pPr>
            <w:r w:rsidRPr="00101FF0">
              <w:t>Всестороннее освещение мер, принимаемых в сфере реализации государственной миграционной политики Российской Федерации на федеральном, региональном и муниципальном уровня, информирование граждан о текущей миграционной ситуации, ее влиянии на различные аспекты жизни российского общества, а также противодействие распространению в информационном пространстве вызывающих в обществе ненависть и вражду ложных сведений о миграционных процессах</w:t>
            </w:r>
          </w:p>
        </w:tc>
        <w:tc>
          <w:tcPr>
            <w:tcW w:w="2362" w:type="dxa"/>
            <w:shd w:val="clear" w:color="auto" w:fill="auto"/>
          </w:tcPr>
          <w:p w14:paraId="26B1E4E3" w14:textId="77777777" w:rsidR="002A72F8" w:rsidRPr="00101FF0" w:rsidRDefault="002A72F8" w:rsidP="006843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5997">
              <w:t>Администрация МО «Яблоновское городское поселение»</w:t>
            </w:r>
          </w:p>
        </w:tc>
        <w:tc>
          <w:tcPr>
            <w:tcW w:w="2033" w:type="dxa"/>
            <w:shd w:val="clear" w:color="auto" w:fill="auto"/>
          </w:tcPr>
          <w:p w14:paraId="11A6A605" w14:textId="77777777" w:rsidR="002A72F8" w:rsidRPr="0072175D" w:rsidRDefault="002A72F8" w:rsidP="006843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175D">
              <w:t>202</w:t>
            </w:r>
            <w:r>
              <w:t>5</w:t>
            </w:r>
            <w:r w:rsidRPr="0072175D">
              <w:t>-202</w:t>
            </w:r>
            <w:r>
              <w:t>7г.</w:t>
            </w:r>
            <w:r w:rsidRPr="0072175D">
              <w:t xml:space="preserve"> </w:t>
            </w:r>
          </w:p>
          <w:p w14:paraId="413BC138" w14:textId="77777777" w:rsidR="002A72F8" w:rsidRPr="0072175D" w:rsidRDefault="002A72F8" w:rsidP="006843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175D">
              <w:t>весь срок</w:t>
            </w:r>
          </w:p>
        </w:tc>
      </w:tr>
      <w:tr w:rsidR="002A72F8" w:rsidRPr="00CA585D" w14:paraId="2113B4BB" w14:textId="77777777" w:rsidTr="002515FC">
        <w:tc>
          <w:tcPr>
            <w:tcW w:w="574" w:type="dxa"/>
            <w:shd w:val="clear" w:color="auto" w:fill="auto"/>
          </w:tcPr>
          <w:p w14:paraId="6B2245DE" w14:textId="77777777" w:rsidR="002A72F8" w:rsidRDefault="002A72F8" w:rsidP="006843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4671" w:type="dxa"/>
            <w:shd w:val="clear" w:color="auto" w:fill="auto"/>
          </w:tcPr>
          <w:p w14:paraId="1CDF49DD" w14:textId="77777777" w:rsidR="002A72F8" w:rsidRDefault="002A72F8" w:rsidP="0068435E">
            <w:pPr>
              <w:widowControl w:val="0"/>
              <w:autoSpaceDE w:val="0"/>
              <w:autoSpaceDN w:val="0"/>
              <w:adjustRightInd w:val="0"/>
            </w:pPr>
            <w:r w:rsidRPr="00101FF0">
              <w:t>Проведение мероприятий по формированию у подрастающего поколения уважительного отношения ко всем национальностям, этносам и религиям</w:t>
            </w:r>
          </w:p>
        </w:tc>
        <w:tc>
          <w:tcPr>
            <w:tcW w:w="2362" w:type="dxa"/>
            <w:shd w:val="clear" w:color="auto" w:fill="auto"/>
          </w:tcPr>
          <w:p w14:paraId="3D2172A2" w14:textId="77777777" w:rsidR="002A72F8" w:rsidRDefault="002A72F8" w:rsidP="0068435E">
            <w:pPr>
              <w:jc w:val="center"/>
            </w:pPr>
            <w:r w:rsidRPr="00130B7B">
              <w:t>Администрация МО «Яблоновское городское поселение»;</w:t>
            </w:r>
          </w:p>
          <w:p w14:paraId="47379867" w14:textId="77777777" w:rsidR="002A72F8" w:rsidRPr="00251AFC" w:rsidRDefault="002A72F8" w:rsidP="0068435E">
            <w:pPr>
              <w:jc w:val="center"/>
            </w:pPr>
            <w:r w:rsidRPr="00251AFC">
              <w:t>МБУК «Яблоновская централизованная клубная система»</w:t>
            </w:r>
          </w:p>
          <w:p w14:paraId="3ADE824E" w14:textId="77777777" w:rsidR="002A72F8" w:rsidRPr="00CA585D" w:rsidRDefault="002A72F8" w:rsidP="0068435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51AFC">
              <w:t xml:space="preserve">Музей </w:t>
            </w:r>
            <w:r>
              <w:t>МО</w:t>
            </w:r>
            <w:r w:rsidRPr="00251AFC">
              <w:t xml:space="preserve"> «Яблоновское городское поселение»</w:t>
            </w:r>
          </w:p>
        </w:tc>
        <w:tc>
          <w:tcPr>
            <w:tcW w:w="2033" w:type="dxa"/>
            <w:shd w:val="clear" w:color="auto" w:fill="auto"/>
          </w:tcPr>
          <w:p w14:paraId="0539D0D7" w14:textId="77777777" w:rsidR="002A72F8" w:rsidRPr="0072175D" w:rsidRDefault="002A72F8" w:rsidP="006843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175D">
              <w:t>202</w:t>
            </w:r>
            <w:r>
              <w:t>5</w:t>
            </w:r>
            <w:r w:rsidRPr="0072175D">
              <w:t>-202</w:t>
            </w:r>
            <w:r>
              <w:t>7г.</w:t>
            </w:r>
            <w:r w:rsidRPr="0072175D">
              <w:t xml:space="preserve"> </w:t>
            </w:r>
          </w:p>
          <w:p w14:paraId="160D8E2B" w14:textId="77777777" w:rsidR="002A72F8" w:rsidRPr="0072175D" w:rsidRDefault="002A72F8" w:rsidP="006843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175D">
              <w:t>весь срок</w:t>
            </w:r>
          </w:p>
        </w:tc>
      </w:tr>
      <w:tr w:rsidR="002A72F8" w:rsidRPr="00CA585D" w14:paraId="5D293A54" w14:textId="77777777" w:rsidTr="002515FC">
        <w:tc>
          <w:tcPr>
            <w:tcW w:w="574" w:type="dxa"/>
            <w:shd w:val="clear" w:color="auto" w:fill="auto"/>
          </w:tcPr>
          <w:p w14:paraId="0C092AC0" w14:textId="77777777" w:rsidR="002A72F8" w:rsidRDefault="002A72F8" w:rsidP="006843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4671" w:type="dxa"/>
            <w:shd w:val="clear" w:color="auto" w:fill="auto"/>
          </w:tcPr>
          <w:p w14:paraId="56B9BFCC" w14:textId="77777777" w:rsidR="002A72F8" w:rsidRDefault="002A72F8" w:rsidP="0068435E">
            <w:pPr>
              <w:widowControl w:val="0"/>
              <w:autoSpaceDE w:val="0"/>
              <w:autoSpaceDN w:val="0"/>
              <w:adjustRightInd w:val="0"/>
            </w:pPr>
            <w:r>
              <w:t>П</w:t>
            </w:r>
            <w:r w:rsidRPr="00130B7B">
              <w:t>одготовка и размещение в средствах массовой информации и в информационно-телекоммуникационных сетях, включая сеть "Интернет", социальной рекламы, направленной на патриотическое воспитание молодежи</w:t>
            </w:r>
          </w:p>
        </w:tc>
        <w:tc>
          <w:tcPr>
            <w:tcW w:w="2362" w:type="dxa"/>
            <w:shd w:val="clear" w:color="auto" w:fill="auto"/>
          </w:tcPr>
          <w:p w14:paraId="2EFFC9DB" w14:textId="77777777" w:rsidR="002A72F8" w:rsidRDefault="002A72F8" w:rsidP="0068435E">
            <w:pPr>
              <w:jc w:val="center"/>
            </w:pPr>
            <w:r w:rsidRPr="00130B7B">
              <w:t>Администрация МО «Яблоновское городское поселение»;</w:t>
            </w:r>
          </w:p>
          <w:p w14:paraId="25EF9ABF" w14:textId="77777777" w:rsidR="002A72F8" w:rsidRPr="00251AFC" w:rsidRDefault="002A72F8" w:rsidP="0068435E">
            <w:pPr>
              <w:jc w:val="center"/>
            </w:pPr>
            <w:r w:rsidRPr="00251AFC">
              <w:t>МБУК «Яблоновская централизованная клубная система»</w:t>
            </w:r>
          </w:p>
          <w:p w14:paraId="74105019" w14:textId="77777777" w:rsidR="002A72F8" w:rsidRPr="00CA585D" w:rsidRDefault="002A72F8" w:rsidP="0068435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51AFC">
              <w:t xml:space="preserve">Музей </w:t>
            </w:r>
            <w:r>
              <w:t>МО</w:t>
            </w:r>
            <w:r w:rsidRPr="00251AFC">
              <w:t xml:space="preserve"> «Яблоновское городское поселение»</w:t>
            </w:r>
          </w:p>
        </w:tc>
        <w:tc>
          <w:tcPr>
            <w:tcW w:w="2033" w:type="dxa"/>
            <w:shd w:val="clear" w:color="auto" w:fill="auto"/>
          </w:tcPr>
          <w:p w14:paraId="30DDD08F" w14:textId="77777777" w:rsidR="002A72F8" w:rsidRPr="0072175D" w:rsidRDefault="002A72F8" w:rsidP="006843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175D">
              <w:t>20</w:t>
            </w:r>
            <w:r>
              <w:t>25</w:t>
            </w:r>
            <w:r w:rsidRPr="0072175D">
              <w:t>-202</w:t>
            </w:r>
            <w:r>
              <w:t>7г.</w:t>
            </w:r>
            <w:r w:rsidRPr="0072175D">
              <w:t xml:space="preserve"> </w:t>
            </w:r>
          </w:p>
          <w:p w14:paraId="4896D2FE" w14:textId="77777777" w:rsidR="002A72F8" w:rsidRPr="0072175D" w:rsidRDefault="002A72F8" w:rsidP="006843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175D">
              <w:t>весь срок</w:t>
            </w:r>
          </w:p>
        </w:tc>
      </w:tr>
      <w:bookmarkEnd w:id="8"/>
    </w:tbl>
    <w:p w14:paraId="11AFA37A" w14:textId="77777777" w:rsidR="002A72F8" w:rsidRDefault="002A72F8" w:rsidP="002A72F8">
      <w:pPr>
        <w:suppressAutoHyphens/>
        <w:spacing w:line="20" w:lineRule="atLeast"/>
        <w:jc w:val="right"/>
      </w:pPr>
    </w:p>
    <w:p w14:paraId="1A1F3592" w14:textId="77777777" w:rsidR="002A72F8" w:rsidRDefault="002A72F8" w:rsidP="002A72F8">
      <w:pPr>
        <w:suppressAutoHyphens/>
        <w:spacing w:line="20" w:lineRule="atLeast"/>
        <w:jc w:val="right"/>
      </w:pPr>
    </w:p>
    <w:p w14:paraId="55C5E691" w14:textId="77777777" w:rsidR="002515FC" w:rsidRDefault="002515FC" w:rsidP="002A72F8">
      <w:pPr>
        <w:suppressAutoHyphens/>
        <w:spacing w:line="20" w:lineRule="atLeast"/>
        <w:jc w:val="right"/>
      </w:pPr>
    </w:p>
    <w:p w14:paraId="25B2954F" w14:textId="77777777" w:rsidR="002515FC" w:rsidRDefault="002515FC" w:rsidP="002A72F8">
      <w:pPr>
        <w:suppressAutoHyphens/>
        <w:spacing w:line="20" w:lineRule="atLeast"/>
        <w:jc w:val="right"/>
      </w:pPr>
    </w:p>
    <w:p w14:paraId="35E7F58B" w14:textId="77777777" w:rsidR="002515FC" w:rsidRDefault="002515FC" w:rsidP="002A72F8">
      <w:pPr>
        <w:suppressAutoHyphens/>
        <w:spacing w:line="20" w:lineRule="atLeast"/>
        <w:jc w:val="right"/>
      </w:pPr>
    </w:p>
    <w:p w14:paraId="532A736C" w14:textId="77777777" w:rsidR="002515FC" w:rsidRDefault="002515FC" w:rsidP="002A72F8">
      <w:pPr>
        <w:suppressAutoHyphens/>
        <w:spacing w:line="20" w:lineRule="atLeast"/>
        <w:jc w:val="right"/>
      </w:pPr>
    </w:p>
    <w:p w14:paraId="3754F63C" w14:textId="77777777" w:rsidR="002515FC" w:rsidRDefault="002515FC" w:rsidP="002A72F8">
      <w:pPr>
        <w:suppressAutoHyphens/>
        <w:spacing w:line="20" w:lineRule="atLeast"/>
        <w:jc w:val="right"/>
      </w:pPr>
    </w:p>
    <w:p w14:paraId="642F2CF2" w14:textId="77777777" w:rsidR="002515FC" w:rsidRDefault="002515FC" w:rsidP="002A72F8">
      <w:pPr>
        <w:suppressAutoHyphens/>
        <w:spacing w:line="20" w:lineRule="atLeast"/>
        <w:jc w:val="right"/>
      </w:pPr>
    </w:p>
    <w:p w14:paraId="1BA5FB4F" w14:textId="77777777" w:rsidR="002515FC" w:rsidRDefault="002515FC" w:rsidP="002A72F8">
      <w:pPr>
        <w:suppressAutoHyphens/>
        <w:spacing w:line="20" w:lineRule="atLeast"/>
        <w:jc w:val="right"/>
      </w:pPr>
    </w:p>
    <w:p w14:paraId="1B8DF6DC" w14:textId="77777777" w:rsidR="002515FC" w:rsidRDefault="002515FC" w:rsidP="002A72F8">
      <w:pPr>
        <w:suppressAutoHyphens/>
        <w:spacing w:line="20" w:lineRule="atLeast"/>
        <w:jc w:val="right"/>
      </w:pPr>
    </w:p>
    <w:p w14:paraId="40CF95B2" w14:textId="77777777" w:rsidR="002515FC" w:rsidRDefault="002515FC" w:rsidP="002A72F8">
      <w:pPr>
        <w:suppressAutoHyphens/>
        <w:spacing w:line="20" w:lineRule="atLeast"/>
        <w:jc w:val="right"/>
      </w:pPr>
    </w:p>
    <w:p w14:paraId="25CCEC7E" w14:textId="77777777" w:rsidR="002515FC" w:rsidRDefault="002515FC" w:rsidP="002A72F8">
      <w:pPr>
        <w:suppressAutoHyphens/>
        <w:spacing w:line="20" w:lineRule="atLeast"/>
        <w:jc w:val="right"/>
      </w:pPr>
    </w:p>
    <w:p w14:paraId="366960E6" w14:textId="77777777" w:rsidR="002515FC" w:rsidRDefault="002515FC" w:rsidP="002A72F8">
      <w:pPr>
        <w:suppressAutoHyphens/>
        <w:spacing w:line="20" w:lineRule="atLeast"/>
        <w:jc w:val="right"/>
      </w:pPr>
    </w:p>
    <w:p w14:paraId="259E44FC" w14:textId="77777777" w:rsidR="002515FC" w:rsidRDefault="002515FC" w:rsidP="002A72F8">
      <w:pPr>
        <w:suppressAutoHyphens/>
        <w:spacing w:line="20" w:lineRule="atLeast"/>
        <w:jc w:val="right"/>
      </w:pPr>
    </w:p>
    <w:p w14:paraId="1D3E54E6" w14:textId="77777777" w:rsidR="002515FC" w:rsidRDefault="002515FC" w:rsidP="002A72F8">
      <w:pPr>
        <w:suppressAutoHyphens/>
        <w:spacing w:line="20" w:lineRule="atLeast"/>
        <w:jc w:val="right"/>
      </w:pPr>
    </w:p>
    <w:p w14:paraId="22B18A21" w14:textId="77777777" w:rsidR="002515FC" w:rsidRDefault="002515FC" w:rsidP="002A72F8">
      <w:pPr>
        <w:suppressAutoHyphens/>
        <w:spacing w:line="20" w:lineRule="atLeast"/>
        <w:jc w:val="right"/>
      </w:pPr>
    </w:p>
    <w:p w14:paraId="5A043B96" w14:textId="77777777" w:rsidR="002515FC" w:rsidRDefault="002515FC" w:rsidP="002A72F8">
      <w:pPr>
        <w:suppressAutoHyphens/>
        <w:spacing w:line="20" w:lineRule="atLeast"/>
        <w:jc w:val="right"/>
      </w:pPr>
    </w:p>
    <w:p w14:paraId="068AAE17" w14:textId="77777777" w:rsidR="002515FC" w:rsidRDefault="002515FC" w:rsidP="002A72F8">
      <w:pPr>
        <w:suppressAutoHyphens/>
        <w:spacing w:line="20" w:lineRule="atLeast"/>
        <w:jc w:val="right"/>
      </w:pPr>
    </w:p>
    <w:p w14:paraId="2D53C6E1" w14:textId="77777777" w:rsidR="002515FC" w:rsidRDefault="002515FC" w:rsidP="002A72F8">
      <w:pPr>
        <w:suppressAutoHyphens/>
        <w:spacing w:line="20" w:lineRule="atLeast"/>
        <w:jc w:val="right"/>
      </w:pPr>
    </w:p>
    <w:p w14:paraId="0CC1F6E0" w14:textId="77777777" w:rsidR="002515FC" w:rsidRDefault="002515FC" w:rsidP="002A72F8">
      <w:pPr>
        <w:suppressAutoHyphens/>
        <w:spacing w:line="20" w:lineRule="atLeast"/>
        <w:jc w:val="right"/>
      </w:pPr>
    </w:p>
    <w:p w14:paraId="19C2F073" w14:textId="77777777" w:rsidR="002515FC" w:rsidRDefault="002515FC" w:rsidP="002A72F8">
      <w:pPr>
        <w:suppressAutoHyphens/>
        <w:spacing w:line="20" w:lineRule="atLeast"/>
        <w:jc w:val="right"/>
      </w:pPr>
    </w:p>
    <w:p w14:paraId="1E92A503" w14:textId="77777777" w:rsidR="002515FC" w:rsidRDefault="002515FC" w:rsidP="002A72F8">
      <w:pPr>
        <w:suppressAutoHyphens/>
        <w:spacing w:line="20" w:lineRule="atLeast"/>
        <w:jc w:val="right"/>
      </w:pPr>
    </w:p>
    <w:p w14:paraId="44988F4B" w14:textId="77777777" w:rsidR="002515FC" w:rsidRDefault="002515FC" w:rsidP="002A72F8">
      <w:pPr>
        <w:suppressAutoHyphens/>
        <w:spacing w:line="20" w:lineRule="atLeast"/>
        <w:jc w:val="right"/>
      </w:pPr>
    </w:p>
    <w:p w14:paraId="34A13F26" w14:textId="77777777" w:rsidR="002515FC" w:rsidRDefault="002515FC" w:rsidP="002A72F8">
      <w:pPr>
        <w:suppressAutoHyphens/>
        <w:spacing w:line="20" w:lineRule="atLeast"/>
        <w:jc w:val="right"/>
      </w:pPr>
    </w:p>
    <w:p w14:paraId="0E17DED8" w14:textId="77777777" w:rsidR="002515FC" w:rsidRDefault="002515FC" w:rsidP="002A72F8">
      <w:pPr>
        <w:suppressAutoHyphens/>
        <w:spacing w:line="20" w:lineRule="atLeast"/>
        <w:jc w:val="right"/>
      </w:pPr>
    </w:p>
    <w:p w14:paraId="7E407EFE" w14:textId="77777777" w:rsidR="002515FC" w:rsidRDefault="002515FC" w:rsidP="002A72F8">
      <w:pPr>
        <w:suppressAutoHyphens/>
        <w:spacing w:line="20" w:lineRule="atLeast"/>
        <w:jc w:val="right"/>
      </w:pPr>
    </w:p>
    <w:p w14:paraId="52E27EFA" w14:textId="77777777" w:rsidR="002515FC" w:rsidRDefault="002515FC" w:rsidP="002A72F8">
      <w:pPr>
        <w:suppressAutoHyphens/>
        <w:spacing w:line="20" w:lineRule="atLeast"/>
        <w:jc w:val="right"/>
      </w:pPr>
    </w:p>
    <w:p w14:paraId="430DED36" w14:textId="77777777" w:rsidR="002515FC" w:rsidRDefault="002515FC" w:rsidP="002A72F8">
      <w:pPr>
        <w:suppressAutoHyphens/>
        <w:spacing w:line="20" w:lineRule="atLeast"/>
        <w:jc w:val="right"/>
      </w:pPr>
    </w:p>
    <w:p w14:paraId="4D73A72B" w14:textId="77777777" w:rsidR="002515FC" w:rsidRDefault="002515FC" w:rsidP="002A72F8">
      <w:pPr>
        <w:suppressAutoHyphens/>
        <w:spacing w:line="20" w:lineRule="atLeast"/>
        <w:jc w:val="right"/>
      </w:pPr>
    </w:p>
    <w:p w14:paraId="1A0B36A7" w14:textId="77777777" w:rsidR="002515FC" w:rsidRDefault="002515FC" w:rsidP="002A72F8">
      <w:pPr>
        <w:suppressAutoHyphens/>
        <w:spacing w:line="20" w:lineRule="atLeast"/>
        <w:jc w:val="right"/>
      </w:pPr>
    </w:p>
    <w:p w14:paraId="178F5847" w14:textId="77777777" w:rsidR="002515FC" w:rsidRDefault="002515FC" w:rsidP="002A72F8">
      <w:pPr>
        <w:suppressAutoHyphens/>
        <w:spacing w:line="20" w:lineRule="atLeast"/>
        <w:jc w:val="right"/>
      </w:pPr>
    </w:p>
    <w:p w14:paraId="6530B98A" w14:textId="77777777" w:rsidR="002515FC" w:rsidRDefault="002515FC" w:rsidP="002A72F8">
      <w:pPr>
        <w:suppressAutoHyphens/>
        <w:spacing w:line="20" w:lineRule="atLeast"/>
        <w:jc w:val="right"/>
      </w:pPr>
    </w:p>
    <w:p w14:paraId="6431E343" w14:textId="77777777" w:rsidR="002515FC" w:rsidRDefault="002515FC" w:rsidP="002A72F8">
      <w:pPr>
        <w:suppressAutoHyphens/>
        <w:spacing w:line="20" w:lineRule="atLeast"/>
        <w:jc w:val="right"/>
      </w:pPr>
    </w:p>
    <w:p w14:paraId="3A8AC57F" w14:textId="77777777" w:rsidR="002515FC" w:rsidRDefault="002515FC" w:rsidP="002A72F8">
      <w:pPr>
        <w:suppressAutoHyphens/>
        <w:spacing w:line="20" w:lineRule="atLeast"/>
        <w:jc w:val="right"/>
      </w:pPr>
    </w:p>
    <w:p w14:paraId="161FB7AB" w14:textId="77777777" w:rsidR="002515FC" w:rsidRDefault="002515FC" w:rsidP="002A72F8">
      <w:pPr>
        <w:suppressAutoHyphens/>
        <w:spacing w:line="20" w:lineRule="atLeast"/>
        <w:jc w:val="right"/>
      </w:pPr>
    </w:p>
    <w:p w14:paraId="7C0D021C" w14:textId="77777777" w:rsidR="002515FC" w:rsidRDefault="002515FC" w:rsidP="002A72F8">
      <w:pPr>
        <w:suppressAutoHyphens/>
        <w:spacing w:line="20" w:lineRule="atLeast"/>
        <w:jc w:val="right"/>
      </w:pPr>
    </w:p>
    <w:p w14:paraId="7CFB2AAB" w14:textId="77777777" w:rsidR="002515FC" w:rsidRDefault="002515FC" w:rsidP="002A72F8">
      <w:pPr>
        <w:suppressAutoHyphens/>
        <w:spacing w:line="20" w:lineRule="atLeast"/>
        <w:jc w:val="right"/>
      </w:pPr>
    </w:p>
    <w:p w14:paraId="1A67ACB2" w14:textId="77777777" w:rsidR="002515FC" w:rsidRDefault="002515FC" w:rsidP="002A72F8">
      <w:pPr>
        <w:suppressAutoHyphens/>
        <w:spacing w:line="20" w:lineRule="atLeast"/>
        <w:jc w:val="right"/>
      </w:pPr>
    </w:p>
    <w:p w14:paraId="6C6C26F1" w14:textId="77777777" w:rsidR="002515FC" w:rsidRDefault="002515FC" w:rsidP="002A72F8">
      <w:pPr>
        <w:suppressAutoHyphens/>
        <w:spacing w:line="20" w:lineRule="atLeast"/>
        <w:jc w:val="right"/>
      </w:pPr>
    </w:p>
    <w:p w14:paraId="18A903E7" w14:textId="77777777" w:rsidR="002515FC" w:rsidRDefault="002515FC" w:rsidP="002A72F8">
      <w:pPr>
        <w:suppressAutoHyphens/>
        <w:spacing w:line="20" w:lineRule="atLeast"/>
        <w:jc w:val="right"/>
      </w:pPr>
    </w:p>
    <w:p w14:paraId="61A46337" w14:textId="77777777" w:rsidR="002515FC" w:rsidRDefault="002515FC" w:rsidP="002A72F8">
      <w:pPr>
        <w:suppressAutoHyphens/>
        <w:spacing w:line="20" w:lineRule="atLeast"/>
        <w:jc w:val="right"/>
      </w:pPr>
    </w:p>
    <w:p w14:paraId="7B5392D3" w14:textId="77777777" w:rsidR="002515FC" w:rsidRDefault="002515FC" w:rsidP="002A72F8">
      <w:pPr>
        <w:suppressAutoHyphens/>
        <w:spacing w:line="20" w:lineRule="atLeast"/>
        <w:jc w:val="right"/>
      </w:pPr>
    </w:p>
    <w:p w14:paraId="0C5ECC6B" w14:textId="77777777" w:rsidR="002515FC" w:rsidRDefault="002515FC" w:rsidP="002A72F8">
      <w:pPr>
        <w:suppressAutoHyphens/>
        <w:spacing w:line="20" w:lineRule="atLeast"/>
        <w:jc w:val="right"/>
      </w:pPr>
    </w:p>
    <w:p w14:paraId="1D96D5DD" w14:textId="77777777" w:rsidR="002515FC" w:rsidRDefault="002515FC" w:rsidP="002A72F8">
      <w:pPr>
        <w:suppressAutoHyphens/>
        <w:spacing w:line="20" w:lineRule="atLeast"/>
        <w:jc w:val="right"/>
      </w:pPr>
    </w:p>
    <w:p w14:paraId="4A550B12" w14:textId="77777777" w:rsidR="002515FC" w:rsidRDefault="002515FC" w:rsidP="002A72F8">
      <w:pPr>
        <w:suppressAutoHyphens/>
        <w:spacing w:line="20" w:lineRule="atLeast"/>
        <w:jc w:val="right"/>
      </w:pPr>
    </w:p>
    <w:p w14:paraId="1A457037" w14:textId="77777777" w:rsidR="002515FC" w:rsidRDefault="002515FC" w:rsidP="002A72F8">
      <w:pPr>
        <w:suppressAutoHyphens/>
        <w:spacing w:line="20" w:lineRule="atLeast"/>
        <w:jc w:val="right"/>
      </w:pPr>
    </w:p>
    <w:p w14:paraId="01503BB5" w14:textId="77777777" w:rsidR="002515FC" w:rsidRDefault="002515FC" w:rsidP="002A72F8">
      <w:pPr>
        <w:suppressAutoHyphens/>
        <w:spacing w:line="20" w:lineRule="atLeast"/>
        <w:jc w:val="right"/>
      </w:pPr>
    </w:p>
    <w:p w14:paraId="28FCB3A9" w14:textId="77777777" w:rsidR="002515FC" w:rsidRDefault="002515FC" w:rsidP="002A72F8">
      <w:pPr>
        <w:suppressAutoHyphens/>
        <w:spacing w:line="20" w:lineRule="atLeast"/>
        <w:jc w:val="right"/>
      </w:pPr>
    </w:p>
    <w:p w14:paraId="3A56E8FF" w14:textId="7E0F38A3" w:rsidR="002A72F8" w:rsidRPr="00A0042A" w:rsidRDefault="002A72F8" w:rsidP="002A72F8">
      <w:pPr>
        <w:suppressAutoHyphens/>
        <w:spacing w:line="20" w:lineRule="atLeast"/>
        <w:jc w:val="right"/>
      </w:pPr>
      <w:r>
        <w:t xml:space="preserve">Приложение № 2 </w:t>
      </w:r>
      <w:r w:rsidRPr="00A0042A">
        <w:t>к муниципальной программе</w:t>
      </w:r>
    </w:p>
    <w:p w14:paraId="33355900" w14:textId="77777777" w:rsidR="002A72F8" w:rsidRDefault="002A72F8" w:rsidP="002A72F8">
      <w:pPr>
        <w:suppressAutoHyphens/>
        <w:spacing w:line="20" w:lineRule="atLeast"/>
        <w:jc w:val="right"/>
        <w:rPr>
          <w:bCs/>
        </w:rPr>
      </w:pPr>
      <w:r w:rsidRPr="009B0F9E">
        <w:rPr>
          <w:bCs/>
        </w:rPr>
        <w:t>«</w:t>
      </w:r>
      <w:r w:rsidRPr="00101FF0">
        <w:rPr>
          <w:bCs/>
        </w:rPr>
        <w:t xml:space="preserve">Профилактика терроризма и экстремизма, </w:t>
      </w:r>
    </w:p>
    <w:p w14:paraId="20A43117" w14:textId="77777777" w:rsidR="002A72F8" w:rsidRDefault="002A72F8" w:rsidP="002A72F8">
      <w:pPr>
        <w:suppressAutoHyphens/>
        <w:spacing w:line="20" w:lineRule="atLeast"/>
        <w:jc w:val="right"/>
        <w:rPr>
          <w:bCs/>
        </w:rPr>
      </w:pPr>
      <w:r w:rsidRPr="00101FF0">
        <w:rPr>
          <w:bCs/>
        </w:rPr>
        <w:t xml:space="preserve">гармонизация межэтнических и межкультурных отношений </w:t>
      </w:r>
    </w:p>
    <w:p w14:paraId="55FBFBE6" w14:textId="77777777" w:rsidR="002A72F8" w:rsidRDefault="002A72F8" w:rsidP="002A72F8">
      <w:pPr>
        <w:suppressAutoHyphens/>
        <w:spacing w:line="20" w:lineRule="atLeast"/>
        <w:jc w:val="right"/>
        <w:rPr>
          <w:bCs/>
        </w:rPr>
      </w:pPr>
      <w:r>
        <w:rPr>
          <w:bCs/>
        </w:rPr>
        <w:t>МО</w:t>
      </w:r>
      <w:r w:rsidRPr="00101FF0">
        <w:rPr>
          <w:bCs/>
        </w:rPr>
        <w:t xml:space="preserve"> «Яблоновское городское поселение» </w:t>
      </w:r>
    </w:p>
    <w:p w14:paraId="3EFB7767" w14:textId="77777777" w:rsidR="002A72F8" w:rsidRPr="009B0F9E" w:rsidRDefault="002A72F8" w:rsidP="002A72F8">
      <w:pPr>
        <w:suppressAutoHyphens/>
        <w:spacing w:line="20" w:lineRule="atLeast"/>
        <w:jc w:val="right"/>
        <w:rPr>
          <w:bCs/>
        </w:rPr>
      </w:pPr>
      <w:r w:rsidRPr="00101FF0">
        <w:rPr>
          <w:bCs/>
        </w:rPr>
        <w:t>на 202</w:t>
      </w:r>
      <w:r>
        <w:rPr>
          <w:bCs/>
        </w:rPr>
        <w:t>5</w:t>
      </w:r>
      <w:r w:rsidRPr="00101FF0">
        <w:rPr>
          <w:bCs/>
        </w:rPr>
        <w:t>-202</w:t>
      </w:r>
      <w:r>
        <w:rPr>
          <w:bCs/>
        </w:rPr>
        <w:t xml:space="preserve">7 </w:t>
      </w:r>
      <w:r w:rsidRPr="00101FF0">
        <w:rPr>
          <w:bCs/>
        </w:rPr>
        <w:t>годы</w:t>
      </w:r>
      <w:r w:rsidRPr="009B0F9E">
        <w:rPr>
          <w:bCs/>
        </w:rPr>
        <w:t>»</w:t>
      </w:r>
    </w:p>
    <w:p w14:paraId="502083E2" w14:textId="77777777" w:rsidR="002A72F8" w:rsidRPr="009B0F9E" w:rsidRDefault="002A72F8" w:rsidP="002A72F8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color w:val="26282F"/>
        </w:rPr>
      </w:pPr>
      <w:r w:rsidRPr="009B0F9E">
        <w:rPr>
          <w:b/>
          <w:color w:val="26282F"/>
        </w:rPr>
        <w:t xml:space="preserve">Финансовое обеспечение </w:t>
      </w:r>
      <w:r w:rsidRPr="009B0F9E">
        <w:rPr>
          <w:b/>
          <w:color w:val="26282F"/>
        </w:rPr>
        <w:br/>
        <w:t>муниципальной программы за счет всех источников финансирования</w:t>
      </w:r>
    </w:p>
    <w:p w14:paraId="0A704A4C" w14:textId="77777777" w:rsidR="002A72F8" w:rsidRDefault="002A72F8" w:rsidP="002A72F8">
      <w:pPr>
        <w:pStyle w:val="ConsPlusNormal"/>
        <w:spacing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3801"/>
        <w:gridCol w:w="2126"/>
        <w:gridCol w:w="1559"/>
        <w:gridCol w:w="1843"/>
      </w:tblGrid>
      <w:tr w:rsidR="002A72F8" w:rsidRPr="00CA585D" w14:paraId="311D0435" w14:textId="77777777" w:rsidTr="0068435E">
        <w:tc>
          <w:tcPr>
            <w:tcW w:w="560" w:type="dxa"/>
            <w:shd w:val="clear" w:color="auto" w:fill="auto"/>
          </w:tcPr>
          <w:p w14:paraId="10DF0D3E" w14:textId="77777777" w:rsidR="002A72F8" w:rsidRPr="00CA585D" w:rsidRDefault="002A72F8" w:rsidP="0068435E">
            <w:pPr>
              <w:pStyle w:val="ConsPlusNormal"/>
              <w:spacing w:line="20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7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 п/п</w:t>
            </w:r>
          </w:p>
        </w:tc>
        <w:tc>
          <w:tcPr>
            <w:tcW w:w="3801" w:type="dxa"/>
            <w:shd w:val="clear" w:color="auto" w:fill="auto"/>
          </w:tcPr>
          <w:p w14:paraId="580BCFE0" w14:textId="77777777" w:rsidR="002A72F8" w:rsidRPr="00CA585D" w:rsidRDefault="002A72F8" w:rsidP="0068435E">
            <w:pPr>
              <w:pStyle w:val="ConsPlusNormal"/>
              <w:spacing w:line="20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7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основного мероприятия</w:t>
            </w:r>
          </w:p>
        </w:tc>
        <w:tc>
          <w:tcPr>
            <w:tcW w:w="2126" w:type="dxa"/>
            <w:shd w:val="clear" w:color="auto" w:fill="auto"/>
          </w:tcPr>
          <w:p w14:paraId="5832A1BC" w14:textId="77777777" w:rsidR="002A72F8" w:rsidRPr="00CA585D" w:rsidRDefault="002A72F8" w:rsidP="0068435E">
            <w:pPr>
              <w:pStyle w:val="ConsPlusNormal"/>
              <w:spacing w:line="20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7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исполнитель, соисполнитель, участник</w:t>
            </w:r>
          </w:p>
        </w:tc>
        <w:tc>
          <w:tcPr>
            <w:tcW w:w="1559" w:type="dxa"/>
            <w:shd w:val="clear" w:color="auto" w:fill="auto"/>
          </w:tcPr>
          <w:p w14:paraId="29738F93" w14:textId="77777777" w:rsidR="002A72F8" w:rsidRPr="00CA585D" w:rsidRDefault="002A72F8" w:rsidP="0068435E">
            <w:pPr>
              <w:pStyle w:val="ConsPlusNormal"/>
              <w:spacing w:line="20" w:lineRule="atLeas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843" w:type="dxa"/>
            <w:shd w:val="clear" w:color="auto" w:fill="auto"/>
          </w:tcPr>
          <w:p w14:paraId="5157D1EB" w14:textId="77777777" w:rsidR="002A72F8" w:rsidRPr="00CA585D" w:rsidRDefault="002A72F8" w:rsidP="0068435E">
            <w:pPr>
              <w:pStyle w:val="ConsPlusNormal"/>
              <w:spacing w:line="20" w:lineRule="atLeas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Объемы финансирования, тыс. рублей</w:t>
            </w:r>
          </w:p>
        </w:tc>
      </w:tr>
      <w:tr w:rsidR="002A72F8" w:rsidRPr="00CA585D" w14:paraId="50F0A17A" w14:textId="77777777" w:rsidTr="0068435E">
        <w:tc>
          <w:tcPr>
            <w:tcW w:w="560" w:type="dxa"/>
            <w:shd w:val="clear" w:color="auto" w:fill="auto"/>
          </w:tcPr>
          <w:p w14:paraId="413724F1" w14:textId="77777777" w:rsidR="002A72F8" w:rsidRPr="00CA585D" w:rsidRDefault="002A72F8" w:rsidP="0068435E">
            <w:pPr>
              <w:pStyle w:val="ConsPlusNormal"/>
              <w:spacing w:line="2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Hlk142406521"/>
            <w:r w:rsidRPr="00CA58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1" w:type="dxa"/>
            <w:shd w:val="clear" w:color="auto" w:fill="auto"/>
          </w:tcPr>
          <w:p w14:paraId="7B911A86" w14:textId="77777777" w:rsidR="002A72F8" w:rsidRPr="00CA585D" w:rsidRDefault="002A72F8" w:rsidP="0068435E">
            <w:pPr>
              <w:pStyle w:val="ConsPlusNormal"/>
              <w:spacing w:line="2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450">
              <w:rPr>
                <w:rFonts w:ascii="Times New Roman" w:hAnsi="Times New Roman" w:cs="Times New Roman"/>
                <w:sz w:val="24"/>
                <w:szCs w:val="24"/>
              </w:rPr>
              <w:t>Изготовление и размещение печатных памяток, плакатов, брошюр, листовок по профилактике экстремизма и терроризма на территории поселения</w:t>
            </w:r>
          </w:p>
        </w:tc>
        <w:tc>
          <w:tcPr>
            <w:tcW w:w="2126" w:type="dxa"/>
            <w:shd w:val="clear" w:color="auto" w:fill="auto"/>
          </w:tcPr>
          <w:p w14:paraId="08B372E1" w14:textId="77777777" w:rsidR="002A72F8" w:rsidRPr="009D6FF8" w:rsidRDefault="002A72F8" w:rsidP="0068435E">
            <w:pPr>
              <w:jc w:val="center"/>
            </w:pPr>
            <w:r w:rsidRPr="009D6FF8">
              <w:t>Администрация МО «Яблоновское городское поселение»</w:t>
            </w:r>
          </w:p>
          <w:p w14:paraId="674AE04D" w14:textId="77777777" w:rsidR="002A72F8" w:rsidRPr="009D6FF8" w:rsidRDefault="002A72F8" w:rsidP="0068435E">
            <w:pPr>
              <w:pStyle w:val="ConsPlusNormal"/>
              <w:spacing w:line="20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3E8BDD83" w14:textId="77777777" w:rsidR="002A72F8" w:rsidRPr="00CA585D" w:rsidRDefault="002A72F8" w:rsidP="0068435E">
            <w:pPr>
              <w:pStyle w:val="ConsPlusNormal"/>
              <w:spacing w:line="20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5D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843" w:type="dxa"/>
            <w:shd w:val="clear" w:color="auto" w:fill="auto"/>
          </w:tcPr>
          <w:p w14:paraId="16BDC7E1" w14:textId="77777777" w:rsidR="002A72F8" w:rsidRPr="00CA585D" w:rsidRDefault="002A72F8" w:rsidP="0068435E">
            <w:pPr>
              <w:pStyle w:val="ConsPlusNormal"/>
              <w:spacing w:line="20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5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A585D">
              <w:rPr>
                <w:rFonts w:ascii="Times New Roman" w:hAnsi="Times New Roman" w:cs="Times New Roman"/>
                <w:sz w:val="24"/>
                <w:szCs w:val="24"/>
              </w:rPr>
              <w:t xml:space="preserve">г.-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CA585D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</w:p>
          <w:p w14:paraId="09A9BBB0" w14:textId="77777777" w:rsidR="002A72F8" w:rsidRPr="00CA585D" w:rsidRDefault="002A72F8" w:rsidP="0068435E">
            <w:pPr>
              <w:pStyle w:val="ConsPlusNormal"/>
              <w:spacing w:line="20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5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A585D">
              <w:rPr>
                <w:rFonts w:ascii="Times New Roman" w:hAnsi="Times New Roman" w:cs="Times New Roman"/>
                <w:sz w:val="24"/>
                <w:szCs w:val="24"/>
              </w:rPr>
              <w:t xml:space="preserve">г.-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CA585D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</w:p>
          <w:p w14:paraId="4F920436" w14:textId="77777777" w:rsidR="002A72F8" w:rsidRPr="00CA585D" w:rsidRDefault="002A72F8" w:rsidP="0068435E">
            <w:pPr>
              <w:pStyle w:val="ConsPlusNormal"/>
              <w:spacing w:line="20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5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A585D">
              <w:rPr>
                <w:rFonts w:ascii="Times New Roman" w:hAnsi="Times New Roman" w:cs="Times New Roman"/>
                <w:sz w:val="24"/>
                <w:szCs w:val="24"/>
              </w:rPr>
              <w:t xml:space="preserve">г.-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CA585D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</w:p>
          <w:p w14:paraId="2FB86B14" w14:textId="77777777" w:rsidR="002A72F8" w:rsidRPr="00CA585D" w:rsidRDefault="002A72F8" w:rsidP="0068435E">
            <w:pPr>
              <w:pStyle w:val="ConsPlusNormal"/>
              <w:spacing w:line="20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9"/>
      <w:tr w:rsidR="002A72F8" w:rsidRPr="00CA585D" w14:paraId="1A819DD9" w14:textId="77777777" w:rsidTr="0068435E">
        <w:tc>
          <w:tcPr>
            <w:tcW w:w="560" w:type="dxa"/>
            <w:shd w:val="clear" w:color="auto" w:fill="auto"/>
          </w:tcPr>
          <w:p w14:paraId="3A6F9C8A" w14:textId="77777777" w:rsidR="002A72F8" w:rsidRPr="00CA585D" w:rsidRDefault="002A72F8" w:rsidP="0068435E">
            <w:pPr>
              <w:pStyle w:val="ConsPlusNormal"/>
              <w:spacing w:line="2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8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01" w:type="dxa"/>
            <w:shd w:val="clear" w:color="auto" w:fill="auto"/>
          </w:tcPr>
          <w:p w14:paraId="66D51E17" w14:textId="77777777" w:rsidR="002A72F8" w:rsidRPr="00CA585D" w:rsidRDefault="002A72F8" w:rsidP="0068435E">
            <w:pPr>
              <w:pStyle w:val="ConsPlusNormal"/>
              <w:spacing w:line="2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450">
              <w:rPr>
                <w:rFonts w:ascii="Times New Roman" w:hAnsi="Times New Roman" w:cs="Times New Roman"/>
                <w:sz w:val="24"/>
                <w:szCs w:val="24"/>
              </w:rPr>
              <w:t>Организация книжных выставок, бесед, уроков мужества, круглых столов</w:t>
            </w:r>
          </w:p>
        </w:tc>
        <w:tc>
          <w:tcPr>
            <w:tcW w:w="2126" w:type="dxa"/>
            <w:shd w:val="clear" w:color="auto" w:fill="auto"/>
          </w:tcPr>
          <w:p w14:paraId="18F04EE5" w14:textId="77777777" w:rsidR="002A72F8" w:rsidRPr="009D6FF8" w:rsidRDefault="002A72F8" w:rsidP="0068435E">
            <w:pPr>
              <w:jc w:val="center"/>
            </w:pPr>
            <w:r w:rsidRPr="009D6FF8">
              <w:t>МБУК «Яблоновская централизованная клубная система»</w:t>
            </w:r>
          </w:p>
          <w:p w14:paraId="560F684E" w14:textId="77777777" w:rsidR="002A72F8" w:rsidRPr="009D6FF8" w:rsidRDefault="002A72F8" w:rsidP="0068435E">
            <w:pPr>
              <w:pStyle w:val="ConsPlusNormal"/>
              <w:spacing w:line="20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FF8">
              <w:rPr>
                <w:rFonts w:ascii="Times New Roman" w:hAnsi="Times New Roman" w:cs="Times New Roman"/>
                <w:sz w:val="24"/>
                <w:szCs w:val="24"/>
              </w:rPr>
              <w:t>Музей МО «Яблоновское городское поселение»</w:t>
            </w:r>
          </w:p>
        </w:tc>
        <w:tc>
          <w:tcPr>
            <w:tcW w:w="1559" w:type="dxa"/>
            <w:shd w:val="clear" w:color="auto" w:fill="auto"/>
          </w:tcPr>
          <w:p w14:paraId="28214C42" w14:textId="77777777" w:rsidR="002A72F8" w:rsidRPr="00CA585D" w:rsidRDefault="002A72F8" w:rsidP="0068435E">
            <w:pPr>
              <w:pStyle w:val="ConsPlusNormal"/>
              <w:spacing w:line="20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5D">
              <w:rPr>
                <w:rFonts w:ascii="Times New Roman" w:hAnsi="Times New Roman" w:cs="Times New Roman"/>
                <w:sz w:val="24"/>
                <w:szCs w:val="24"/>
              </w:rPr>
              <w:t>Средства не требуются</w:t>
            </w:r>
          </w:p>
        </w:tc>
        <w:tc>
          <w:tcPr>
            <w:tcW w:w="1843" w:type="dxa"/>
            <w:shd w:val="clear" w:color="auto" w:fill="auto"/>
          </w:tcPr>
          <w:p w14:paraId="2077443D" w14:textId="77777777" w:rsidR="002A72F8" w:rsidRPr="00CA585D" w:rsidRDefault="002A72F8" w:rsidP="0068435E">
            <w:pPr>
              <w:pStyle w:val="ConsPlusNormal"/>
              <w:spacing w:line="20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A72F8" w:rsidRPr="00CA585D" w14:paraId="0995E6E0" w14:textId="77777777" w:rsidTr="0068435E">
        <w:tc>
          <w:tcPr>
            <w:tcW w:w="560" w:type="dxa"/>
            <w:shd w:val="clear" w:color="auto" w:fill="auto"/>
          </w:tcPr>
          <w:p w14:paraId="79913E75" w14:textId="77777777" w:rsidR="002A72F8" w:rsidRPr="00CA585D" w:rsidRDefault="002A72F8" w:rsidP="0068435E">
            <w:pPr>
              <w:pStyle w:val="ConsPlusNormal"/>
              <w:spacing w:line="2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8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01" w:type="dxa"/>
            <w:shd w:val="clear" w:color="auto" w:fill="auto"/>
          </w:tcPr>
          <w:p w14:paraId="54160A49" w14:textId="77777777" w:rsidR="002A72F8" w:rsidRPr="00CA585D" w:rsidRDefault="002A72F8" w:rsidP="0068435E">
            <w:pPr>
              <w:pStyle w:val="ConsPlusNormal"/>
              <w:spacing w:line="2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450">
              <w:rPr>
                <w:rFonts w:ascii="Times New Roman" w:hAnsi="Times New Roman" w:cs="Times New Roman"/>
                <w:sz w:val="24"/>
                <w:szCs w:val="24"/>
              </w:rPr>
              <w:t>Освещение в средствах массовой информации и на сайте администрации «Яблоновское городское поселение» вопросов профилактики терроризма и экстремизма</w:t>
            </w:r>
          </w:p>
        </w:tc>
        <w:tc>
          <w:tcPr>
            <w:tcW w:w="2126" w:type="dxa"/>
            <w:shd w:val="clear" w:color="auto" w:fill="auto"/>
          </w:tcPr>
          <w:p w14:paraId="6C956F0E" w14:textId="77777777" w:rsidR="002A72F8" w:rsidRPr="009D6FF8" w:rsidRDefault="002A72F8" w:rsidP="0068435E">
            <w:pPr>
              <w:jc w:val="center"/>
            </w:pPr>
            <w:r w:rsidRPr="009D6FF8">
              <w:t>Администрация МО «Яблоновское городское поселение»</w:t>
            </w:r>
          </w:p>
          <w:p w14:paraId="3BD25270" w14:textId="77777777" w:rsidR="002A72F8" w:rsidRPr="009D6FF8" w:rsidRDefault="002A72F8" w:rsidP="0068435E">
            <w:pPr>
              <w:pStyle w:val="ConsPlusNormal"/>
              <w:spacing w:line="20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0EB17153" w14:textId="77777777" w:rsidR="002A72F8" w:rsidRPr="00CA585D" w:rsidRDefault="002A72F8" w:rsidP="0068435E">
            <w:pPr>
              <w:pStyle w:val="ConsPlusNormal"/>
              <w:spacing w:line="20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5D">
              <w:rPr>
                <w:rFonts w:ascii="Times New Roman" w:hAnsi="Times New Roman" w:cs="Times New Roman"/>
                <w:sz w:val="24"/>
                <w:szCs w:val="24"/>
              </w:rPr>
              <w:t>Средства не требуются</w:t>
            </w:r>
          </w:p>
        </w:tc>
        <w:tc>
          <w:tcPr>
            <w:tcW w:w="1843" w:type="dxa"/>
            <w:shd w:val="clear" w:color="auto" w:fill="auto"/>
          </w:tcPr>
          <w:p w14:paraId="48554070" w14:textId="77777777" w:rsidR="002A72F8" w:rsidRPr="00CA585D" w:rsidRDefault="002A72F8" w:rsidP="0068435E">
            <w:pPr>
              <w:pStyle w:val="ConsPlusNormal"/>
              <w:spacing w:line="20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A72F8" w:rsidRPr="00CA585D" w14:paraId="0B6E137A" w14:textId="77777777" w:rsidTr="0068435E">
        <w:tc>
          <w:tcPr>
            <w:tcW w:w="560" w:type="dxa"/>
            <w:shd w:val="clear" w:color="auto" w:fill="auto"/>
          </w:tcPr>
          <w:p w14:paraId="56C6DF36" w14:textId="77777777" w:rsidR="002A72F8" w:rsidRPr="00CA585D" w:rsidRDefault="002A72F8" w:rsidP="0068435E">
            <w:pPr>
              <w:pStyle w:val="ConsPlusNormal"/>
              <w:spacing w:line="2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8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01" w:type="dxa"/>
            <w:shd w:val="clear" w:color="auto" w:fill="auto"/>
          </w:tcPr>
          <w:p w14:paraId="266E1188" w14:textId="77777777" w:rsidR="002A72F8" w:rsidRPr="00AA2450" w:rsidRDefault="002A72F8" w:rsidP="0068435E">
            <w:pPr>
              <w:pStyle w:val="ConsPlusNormal"/>
              <w:spacing w:line="2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450">
              <w:rPr>
                <w:rFonts w:ascii="Times New Roman" w:hAnsi="Times New Roman" w:cs="Times New Roman"/>
                <w:sz w:val="24"/>
                <w:szCs w:val="24"/>
              </w:rPr>
              <w:t>Семинары, круглые столы для представителей органов местного самоуправления по вопросам межэтнических отношений, статей о традициях и культурах народов, проживающих на территории Яблоновского городского поселения</w:t>
            </w:r>
          </w:p>
        </w:tc>
        <w:tc>
          <w:tcPr>
            <w:tcW w:w="2126" w:type="dxa"/>
            <w:shd w:val="clear" w:color="auto" w:fill="auto"/>
          </w:tcPr>
          <w:p w14:paraId="67A34BFF" w14:textId="77777777" w:rsidR="002A72F8" w:rsidRPr="00101FF0" w:rsidRDefault="002A72F8" w:rsidP="006843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1FF0">
              <w:t xml:space="preserve">Администрация МО «Яблоновское городское поселение» </w:t>
            </w:r>
          </w:p>
          <w:p w14:paraId="7EA75B50" w14:textId="77777777" w:rsidR="002A72F8" w:rsidRPr="00101FF0" w:rsidRDefault="002A72F8" w:rsidP="006843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1FF0">
              <w:t>МБУК «Яблоновская централизованная клубная система»</w:t>
            </w:r>
          </w:p>
          <w:p w14:paraId="7566F88E" w14:textId="77777777" w:rsidR="002A72F8" w:rsidRPr="009D6FF8" w:rsidRDefault="002A72F8" w:rsidP="0068435E">
            <w:pPr>
              <w:pStyle w:val="ConsPlusNormal"/>
              <w:spacing w:line="20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FF8">
              <w:rPr>
                <w:rFonts w:ascii="Times New Roman" w:hAnsi="Times New Roman" w:cs="Times New Roman"/>
                <w:sz w:val="24"/>
                <w:szCs w:val="24"/>
              </w:rPr>
              <w:t>Музей МО «Яблоновское городское поселение»</w:t>
            </w:r>
          </w:p>
        </w:tc>
        <w:tc>
          <w:tcPr>
            <w:tcW w:w="1559" w:type="dxa"/>
            <w:shd w:val="clear" w:color="auto" w:fill="auto"/>
          </w:tcPr>
          <w:p w14:paraId="0A5A6064" w14:textId="77777777" w:rsidR="002A72F8" w:rsidRPr="00CA585D" w:rsidRDefault="002A72F8" w:rsidP="0068435E">
            <w:pPr>
              <w:pStyle w:val="ConsPlusNormal"/>
              <w:spacing w:line="20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5D">
              <w:rPr>
                <w:rFonts w:ascii="Times New Roman" w:hAnsi="Times New Roman" w:cs="Times New Roman"/>
                <w:sz w:val="24"/>
                <w:szCs w:val="24"/>
              </w:rPr>
              <w:t>Средства не требуются</w:t>
            </w:r>
          </w:p>
        </w:tc>
        <w:tc>
          <w:tcPr>
            <w:tcW w:w="1843" w:type="dxa"/>
            <w:shd w:val="clear" w:color="auto" w:fill="auto"/>
          </w:tcPr>
          <w:p w14:paraId="48309918" w14:textId="77777777" w:rsidR="002A72F8" w:rsidRPr="00CA585D" w:rsidRDefault="002A72F8" w:rsidP="0068435E">
            <w:pPr>
              <w:pStyle w:val="ConsPlusNormal"/>
              <w:spacing w:line="20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A72F8" w:rsidRPr="00CA585D" w14:paraId="61208C3A" w14:textId="77777777" w:rsidTr="0068435E">
        <w:tc>
          <w:tcPr>
            <w:tcW w:w="560" w:type="dxa"/>
            <w:shd w:val="clear" w:color="auto" w:fill="auto"/>
          </w:tcPr>
          <w:p w14:paraId="18EDD610" w14:textId="77777777" w:rsidR="002A72F8" w:rsidRPr="00CA585D" w:rsidRDefault="002A72F8" w:rsidP="0068435E">
            <w:pPr>
              <w:pStyle w:val="ConsPlusNormal"/>
              <w:spacing w:line="2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8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01" w:type="dxa"/>
            <w:shd w:val="clear" w:color="auto" w:fill="auto"/>
          </w:tcPr>
          <w:p w14:paraId="7739D3C3" w14:textId="77777777" w:rsidR="002A72F8" w:rsidRPr="00AA2450" w:rsidRDefault="002A72F8" w:rsidP="0068435E">
            <w:pPr>
              <w:pStyle w:val="ConsPlusNormal"/>
              <w:spacing w:line="2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45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Установка и содержание камер </w:t>
            </w:r>
            <w:proofErr w:type="gramStart"/>
            <w:r w:rsidRPr="00AA245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видео-наблюдения</w:t>
            </w:r>
            <w:proofErr w:type="gramEnd"/>
            <w:r w:rsidRPr="00AA245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с целью реализации мер, направленных на укрепление антитеррористической защищенности объектов социально-культурной среды, расположенных на территории муниципального образования</w:t>
            </w:r>
          </w:p>
        </w:tc>
        <w:tc>
          <w:tcPr>
            <w:tcW w:w="2126" w:type="dxa"/>
            <w:shd w:val="clear" w:color="auto" w:fill="auto"/>
          </w:tcPr>
          <w:p w14:paraId="007DE9A3" w14:textId="77777777" w:rsidR="002A72F8" w:rsidRPr="009D6FF8" w:rsidRDefault="002A72F8" w:rsidP="0068435E">
            <w:pPr>
              <w:jc w:val="center"/>
              <w:rPr>
                <w:color w:val="0D0D0D"/>
              </w:rPr>
            </w:pPr>
            <w:r w:rsidRPr="009D6FF8">
              <w:rPr>
                <w:color w:val="0D0D0D"/>
              </w:rPr>
              <w:t>Администрация МО «Яблоновское городское поселение»</w:t>
            </w:r>
          </w:p>
          <w:p w14:paraId="7978C730" w14:textId="77777777" w:rsidR="002A72F8" w:rsidRPr="009D6FF8" w:rsidRDefault="002A72F8" w:rsidP="0068435E">
            <w:pPr>
              <w:pStyle w:val="ConsPlusNormal"/>
              <w:spacing w:line="20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297E6664" w14:textId="77777777" w:rsidR="002A72F8" w:rsidRPr="00CA585D" w:rsidRDefault="002A72F8" w:rsidP="0068435E">
            <w:pPr>
              <w:pStyle w:val="ConsPlusNormal"/>
              <w:spacing w:line="20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FF8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843" w:type="dxa"/>
            <w:shd w:val="clear" w:color="auto" w:fill="auto"/>
          </w:tcPr>
          <w:p w14:paraId="712AC332" w14:textId="1226311C" w:rsidR="002A72F8" w:rsidRPr="00CA585D" w:rsidRDefault="002A72F8" w:rsidP="002861B9">
            <w:pPr>
              <w:pStyle w:val="ConsPlusNormal"/>
              <w:spacing w:line="2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85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A585D">
              <w:rPr>
                <w:rFonts w:ascii="Times New Roman" w:hAnsi="Times New Roman" w:cs="Times New Roman"/>
                <w:sz w:val="24"/>
                <w:szCs w:val="24"/>
              </w:rPr>
              <w:t xml:space="preserve">г.- </w:t>
            </w:r>
            <w:r w:rsidR="001A24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861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A585D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</w:p>
          <w:p w14:paraId="108F5033" w14:textId="77777777" w:rsidR="002A72F8" w:rsidRPr="00CA585D" w:rsidRDefault="002A72F8" w:rsidP="0068435E">
            <w:pPr>
              <w:pStyle w:val="ConsPlusNormal"/>
              <w:spacing w:line="20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5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A585D">
              <w:rPr>
                <w:rFonts w:ascii="Times New Roman" w:hAnsi="Times New Roman" w:cs="Times New Roman"/>
                <w:sz w:val="24"/>
                <w:szCs w:val="24"/>
              </w:rPr>
              <w:t xml:space="preserve">г.-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 </w:t>
            </w:r>
            <w:r w:rsidRPr="00CA585D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</w:p>
          <w:p w14:paraId="650471E4" w14:textId="77777777" w:rsidR="002A72F8" w:rsidRPr="00CA585D" w:rsidRDefault="002A72F8" w:rsidP="0068435E">
            <w:pPr>
              <w:pStyle w:val="ConsPlusNormal"/>
              <w:spacing w:line="20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5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A585D">
              <w:rPr>
                <w:rFonts w:ascii="Times New Roman" w:hAnsi="Times New Roman" w:cs="Times New Roman"/>
                <w:sz w:val="24"/>
                <w:szCs w:val="24"/>
              </w:rPr>
              <w:t xml:space="preserve">г.-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 </w:t>
            </w:r>
            <w:r w:rsidRPr="00CA585D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</w:p>
          <w:p w14:paraId="76922EF6" w14:textId="77777777" w:rsidR="002A72F8" w:rsidRPr="00CA585D" w:rsidRDefault="002A72F8" w:rsidP="0068435E">
            <w:pPr>
              <w:pStyle w:val="ConsPlusNormal"/>
              <w:spacing w:line="20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2F8" w:rsidRPr="00CA585D" w14:paraId="493DC3F1" w14:textId="77777777" w:rsidTr="0068435E">
        <w:tc>
          <w:tcPr>
            <w:tcW w:w="560" w:type="dxa"/>
            <w:shd w:val="clear" w:color="auto" w:fill="auto"/>
          </w:tcPr>
          <w:p w14:paraId="38B06676" w14:textId="77777777" w:rsidR="002A72F8" w:rsidRPr="00CA585D" w:rsidRDefault="002A72F8" w:rsidP="0068435E">
            <w:pPr>
              <w:pStyle w:val="ConsPlusNormal"/>
              <w:spacing w:line="2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8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01" w:type="dxa"/>
            <w:shd w:val="clear" w:color="auto" w:fill="auto"/>
          </w:tcPr>
          <w:p w14:paraId="62578B17" w14:textId="77777777" w:rsidR="002A72F8" w:rsidRPr="00AA2450" w:rsidRDefault="002A72F8" w:rsidP="0068435E">
            <w:r w:rsidRPr="00AA2450">
              <w:t>Координация деятельности правоохранительных органов, органов государственной власти, органов местного самоуправления в совместной работе с институтами гражданского общества и организациями по выявлению и пресечению экстремистских проявлений, инспирирования "цветных революций", реализуемых с использованием политического, социального, религиозного и национального факторов</w:t>
            </w:r>
          </w:p>
          <w:p w14:paraId="537FE378" w14:textId="77777777" w:rsidR="002A72F8" w:rsidRPr="00AA2450" w:rsidRDefault="002A72F8" w:rsidP="0068435E">
            <w:pPr>
              <w:pStyle w:val="ConsPlusNormal"/>
              <w:spacing w:line="2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6C4664EF" w14:textId="77777777" w:rsidR="002A72F8" w:rsidRPr="009D6FF8" w:rsidRDefault="002A72F8" w:rsidP="0068435E">
            <w:pPr>
              <w:pStyle w:val="ConsPlusNormal"/>
              <w:spacing w:line="20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FF8">
              <w:rPr>
                <w:rFonts w:ascii="Times New Roman" w:hAnsi="Times New Roman" w:cs="Times New Roman"/>
                <w:sz w:val="24"/>
                <w:szCs w:val="24"/>
              </w:rPr>
              <w:t>Администрация МО «Яблоновское городское поселение»</w:t>
            </w:r>
          </w:p>
        </w:tc>
        <w:tc>
          <w:tcPr>
            <w:tcW w:w="1559" w:type="dxa"/>
            <w:shd w:val="clear" w:color="auto" w:fill="auto"/>
          </w:tcPr>
          <w:p w14:paraId="639B05B4" w14:textId="77777777" w:rsidR="002A72F8" w:rsidRPr="00CA585D" w:rsidRDefault="002A72F8" w:rsidP="0068435E">
            <w:pPr>
              <w:pStyle w:val="ConsPlusNormal"/>
              <w:spacing w:line="20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5D">
              <w:rPr>
                <w:rFonts w:ascii="Times New Roman" w:hAnsi="Times New Roman" w:cs="Times New Roman"/>
                <w:sz w:val="24"/>
                <w:szCs w:val="24"/>
              </w:rPr>
              <w:t>Средства не требуются</w:t>
            </w:r>
          </w:p>
        </w:tc>
        <w:tc>
          <w:tcPr>
            <w:tcW w:w="1843" w:type="dxa"/>
            <w:shd w:val="clear" w:color="auto" w:fill="auto"/>
          </w:tcPr>
          <w:p w14:paraId="4D36C559" w14:textId="77777777" w:rsidR="002A72F8" w:rsidRPr="00CA585D" w:rsidRDefault="002A72F8" w:rsidP="0068435E">
            <w:pPr>
              <w:pStyle w:val="ConsPlusNormal"/>
              <w:spacing w:line="20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A72F8" w:rsidRPr="00CA585D" w14:paraId="1A9D575C" w14:textId="77777777" w:rsidTr="0068435E">
        <w:tc>
          <w:tcPr>
            <w:tcW w:w="560" w:type="dxa"/>
            <w:shd w:val="clear" w:color="auto" w:fill="auto"/>
          </w:tcPr>
          <w:p w14:paraId="6192E1DF" w14:textId="77777777" w:rsidR="002A72F8" w:rsidRPr="00CA585D" w:rsidRDefault="002A72F8" w:rsidP="0068435E">
            <w:pPr>
              <w:pStyle w:val="ConsPlusNormal"/>
              <w:spacing w:line="2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8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01" w:type="dxa"/>
            <w:shd w:val="clear" w:color="auto" w:fill="auto"/>
          </w:tcPr>
          <w:p w14:paraId="5AF00260" w14:textId="77777777" w:rsidR="002A72F8" w:rsidRPr="00AA2450" w:rsidRDefault="002A72F8" w:rsidP="0068435E">
            <w:pPr>
              <w:pStyle w:val="ConsPlusNormal"/>
              <w:spacing w:line="2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2450">
              <w:rPr>
                <w:rFonts w:ascii="Times New Roman" w:hAnsi="Times New Roman" w:cs="Times New Roman"/>
                <w:sz w:val="24"/>
                <w:szCs w:val="24"/>
              </w:rPr>
              <w:t>Обеспечение совместно с органами МВД РФ и организаторами собраний, митингов, демонстраций, шествий и других публичных мероприятий безопасности граждан и общественного порядка в местах их проведения</w:t>
            </w:r>
          </w:p>
        </w:tc>
        <w:tc>
          <w:tcPr>
            <w:tcW w:w="2126" w:type="dxa"/>
            <w:shd w:val="clear" w:color="auto" w:fill="auto"/>
          </w:tcPr>
          <w:p w14:paraId="4497F8F6" w14:textId="77777777" w:rsidR="002A72F8" w:rsidRPr="009D6FF8" w:rsidRDefault="002A72F8" w:rsidP="0068435E">
            <w:pPr>
              <w:jc w:val="center"/>
            </w:pPr>
            <w:r w:rsidRPr="009D6FF8">
              <w:t>Администрация МО «Яблоновское городское поселение»;</w:t>
            </w:r>
          </w:p>
          <w:p w14:paraId="1536D847" w14:textId="77777777" w:rsidR="002A72F8" w:rsidRPr="009D6FF8" w:rsidRDefault="002A72F8" w:rsidP="0068435E">
            <w:pPr>
              <w:jc w:val="center"/>
            </w:pPr>
            <w:r w:rsidRPr="009D6FF8">
              <w:t>ОМВД России по Тахтамукайскому району</w:t>
            </w:r>
          </w:p>
          <w:p w14:paraId="7413C646" w14:textId="77777777" w:rsidR="002A72F8" w:rsidRPr="009D6FF8" w:rsidRDefault="002A72F8" w:rsidP="0068435E">
            <w:pPr>
              <w:pStyle w:val="ConsPlusNormal"/>
              <w:spacing w:line="20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FF8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559" w:type="dxa"/>
            <w:shd w:val="clear" w:color="auto" w:fill="auto"/>
          </w:tcPr>
          <w:p w14:paraId="35AA6B42" w14:textId="77777777" w:rsidR="002A72F8" w:rsidRPr="00CA585D" w:rsidRDefault="002A72F8" w:rsidP="0068435E">
            <w:pPr>
              <w:pStyle w:val="ConsPlusNormal"/>
              <w:spacing w:line="20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5D">
              <w:rPr>
                <w:rFonts w:ascii="Times New Roman" w:hAnsi="Times New Roman" w:cs="Times New Roman"/>
                <w:sz w:val="24"/>
                <w:szCs w:val="24"/>
              </w:rPr>
              <w:t>Средства не требуются</w:t>
            </w:r>
          </w:p>
        </w:tc>
        <w:tc>
          <w:tcPr>
            <w:tcW w:w="1843" w:type="dxa"/>
            <w:shd w:val="clear" w:color="auto" w:fill="auto"/>
          </w:tcPr>
          <w:p w14:paraId="65E19851" w14:textId="77777777" w:rsidR="002A72F8" w:rsidRPr="00CA585D" w:rsidRDefault="002A72F8" w:rsidP="0068435E">
            <w:pPr>
              <w:pStyle w:val="ConsPlusNormal"/>
              <w:spacing w:line="20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A72F8" w:rsidRPr="00CA585D" w14:paraId="1EAA022B" w14:textId="77777777" w:rsidTr="0068435E">
        <w:tc>
          <w:tcPr>
            <w:tcW w:w="560" w:type="dxa"/>
            <w:shd w:val="clear" w:color="auto" w:fill="auto"/>
          </w:tcPr>
          <w:p w14:paraId="212D2889" w14:textId="77777777" w:rsidR="002A72F8" w:rsidRPr="00CA585D" w:rsidRDefault="002A72F8" w:rsidP="0068435E">
            <w:pPr>
              <w:pStyle w:val="ConsPlusNormal"/>
              <w:spacing w:line="2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85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01" w:type="dxa"/>
            <w:shd w:val="clear" w:color="auto" w:fill="auto"/>
          </w:tcPr>
          <w:p w14:paraId="5C78C784" w14:textId="77777777" w:rsidR="002A72F8" w:rsidRPr="00AA2450" w:rsidRDefault="002A72F8" w:rsidP="0068435E">
            <w:pPr>
              <w:pStyle w:val="ConsPlusNormal"/>
              <w:spacing w:line="2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2450">
              <w:rPr>
                <w:rFonts w:ascii="Times New Roman" w:hAnsi="Times New Roman" w:cs="Times New Roman"/>
                <w:sz w:val="24"/>
                <w:szCs w:val="24"/>
              </w:rPr>
              <w:t>Всестороннее освещение мер, принимаемых в сфере реализации государственной миграционной политики Российской Федерации на федеральном, региональном и муниципальном уровня, информирование граждан о текущей миграционной ситуации, ее влиянии на различные аспекты жизни российского общества, а также противодействие распространению в информационном пространстве вызывающих в обществе ненависть и вражду ложных сведений о миграционных процессах</w:t>
            </w:r>
          </w:p>
        </w:tc>
        <w:tc>
          <w:tcPr>
            <w:tcW w:w="2126" w:type="dxa"/>
            <w:shd w:val="clear" w:color="auto" w:fill="auto"/>
          </w:tcPr>
          <w:p w14:paraId="208AF230" w14:textId="77777777" w:rsidR="002A72F8" w:rsidRPr="009D6FF8" w:rsidRDefault="002A72F8" w:rsidP="0068435E">
            <w:pPr>
              <w:pStyle w:val="ConsPlusNormal"/>
              <w:spacing w:line="20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FF8">
              <w:rPr>
                <w:rFonts w:ascii="Times New Roman" w:hAnsi="Times New Roman" w:cs="Times New Roman"/>
                <w:sz w:val="24"/>
                <w:szCs w:val="24"/>
              </w:rPr>
              <w:t>Администрация МО «Яблоновское городское поселение»</w:t>
            </w:r>
          </w:p>
        </w:tc>
        <w:tc>
          <w:tcPr>
            <w:tcW w:w="1559" w:type="dxa"/>
            <w:shd w:val="clear" w:color="auto" w:fill="auto"/>
          </w:tcPr>
          <w:p w14:paraId="0D79F01C" w14:textId="77777777" w:rsidR="002A72F8" w:rsidRPr="00CA585D" w:rsidRDefault="002A72F8" w:rsidP="0068435E">
            <w:pPr>
              <w:pStyle w:val="ConsPlusNormal"/>
              <w:spacing w:line="20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5D">
              <w:rPr>
                <w:rFonts w:ascii="Times New Roman" w:hAnsi="Times New Roman" w:cs="Times New Roman"/>
                <w:sz w:val="24"/>
                <w:szCs w:val="24"/>
              </w:rPr>
              <w:t>Средства не требуются</w:t>
            </w:r>
          </w:p>
        </w:tc>
        <w:tc>
          <w:tcPr>
            <w:tcW w:w="1843" w:type="dxa"/>
            <w:shd w:val="clear" w:color="auto" w:fill="auto"/>
          </w:tcPr>
          <w:p w14:paraId="19FD1F64" w14:textId="77777777" w:rsidR="002A72F8" w:rsidRPr="00CA585D" w:rsidRDefault="002A72F8" w:rsidP="0068435E">
            <w:pPr>
              <w:pStyle w:val="ConsPlusNormal"/>
              <w:spacing w:line="20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A72F8" w:rsidRPr="00CA585D" w14:paraId="0A98D25A" w14:textId="77777777" w:rsidTr="0068435E">
        <w:tc>
          <w:tcPr>
            <w:tcW w:w="560" w:type="dxa"/>
            <w:shd w:val="clear" w:color="auto" w:fill="auto"/>
          </w:tcPr>
          <w:p w14:paraId="7B21DFFE" w14:textId="77777777" w:rsidR="002A72F8" w:rsidRPr="00CA585D" w:rsidRDefault="002A72F8" w:rsidP="0068435E">
            <w:pPr>
              <w:pStyle w:val="ConsPlusNormal"/>
              <w:spacing w:line="2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85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01" w:type="dxa"/>
            <w:shd w:val="clear" w:color="auto" w:fill="auto"/>
          </w:tcPr>
          <w:p w14:paraId="5D9B1233" w14:textId="77777777" w:rsidR="002A72F8" w:rsidRPr="00AA2450" w:rsidRDefault="002A72F8" w:rsidP="0068435E">
            <w:pPr>
              <w:pStyle w:val="ConsPlusNormal"/>
              <w:spacing w:line="2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2450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формированию у подрастающего поколения уважительного отношения ко всем национальностям, этносам и религиям</w:t>
            </w:r>
          </w:p>
        </w:tc>
        <w:tc>
          <w:tcPr>
            <w:tcW w:w="2126" w:type="dxa"/>
            <w:shd w:val="clear" w:color="auto" w:fill="auto"/>
          </w:tcPr>
          <w:p w14:paraId="21162358" w14:textId="77777777" w:rsidR="002A72F8" w:rsidRPr="009D6FF8" w:rsidRDefault="002A72F8" w:rsidP="0068435E">
            <w:pPr>
              <w:jc w:val="center"/>
            </w:pPr>
            <w:r w:rsidRPr="009D6FF8">
              <w:t>Администрация МО «Яблоновское городское поселение»;</w:t>
            </w:r>
          </w:p>
          <w:p w14:paraId="6956A143" w14:textId="77777777" w:rsidR="002A72F8" w:rsidRPr="009D6FF8" w:rsidRDefault="002A72F8" w:rsidP="0068435E">
            <w:pPr>
              <w:jc w:val="center"/>
            </w:pPr>
            <w:r w:rsidRPr="009D6FF8">
              <w:t>МБУК «Яблоновская централизованная клубная система»</w:t>
            </w:r>
          </w:p>
          <w:p w14:paraId="3B756D51" w14:textId="77777777" w:rsidR="002A72F8" w:rsidRPr="009D6FF8" w:rsidRDefault="002A72F8" w:rsidP="0068435E">
            <w:pPr>
              <w:pStyle w:val="ConsPlusNormal"/>
              <w:spacing w:line="20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FF8">
              <w:rPr>
                <w:rFonts w:ascii="Times New Roman" w:hAnsi="Times New Roman" w:cs="Times New Roman"/>
                <w:sz w:val="24"/>
                <w:szCs w:val="24"/>
              </w:rPr>
              <w:t>Музей МО «Яблоновское городское поселение»</w:t>
            </w:r>
          </w:p>
        </w:tc>
        <w:tc>
          <w:tcPr>
            <w:tcW w:w="1559" w:type="dxa"/>
            <w:shd w:val="clear" w:color="auto" w:fill="auto"/>
          </w:tcPr>
          <w:p w14:paraId="22EF9E6F" w14:textId="77777777" w:rsidR="002A72F8" w:rsidRPr="00CA585D" w:rsidRDefault="002A72F8" w:rsidP="0068435E">
            <w:pPr>
              <w:pStyle w:val="ConsPlusNormal"/>
              <w:spacing w:line="20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5D">
              <w:rPr>
                <w:rFonts w:ascii="Times New Roman" w:hAnsi="Times New Roman" w:cs="Times New Roman"/>
                <w:sz w:val="24"/>
                <w:szCs w:val="24"/>
              </w:rPr>
              <w:t>Средства не требуются</w:t>
            </w:r>
          </w:p>
        </w:tc>
        <w:tc>
          <w:tcPr>
            <w:tcW w:w="1843" w:type="dxa"/>
            <w:shd w:val="clear" w:color="auto" w:fill="auto"/>
          </w:tcPr>
          <w:p w14:paraId="5D9DD247" w14:textId="77777777" w:rsidR="002A72F8" w:rsidRPr="00CA585D" w:rsidRDefault="002A72F8" w:rsidP="0068435E">
            <w:pPr>
              <w:pStyle w:val="ConsPlusNormal"/>
              <w:spacing w:line="20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A72F8" w:rsidRPr="00CA585D" w14:paraId="21C75E66" w14:textId="77777777" w:rsidTr="0068435E">
        <w:tc>
          <w:tcPr>
            <w:tcW w:w="560" w:type="dxa"/>
            <w:shd w:val="clear" w:color="auto" w:fill="auto"/>
          </w:tcPr>
          <w:p w14:paraId="23CA7108" w14:textId="77777777" w:rsidR="002A72F8" w:rsidRPr="00CA585D" w:rsidRDefault="002A72F8" w:rsidP="0068435E">
            <w:pPr>
              <w:pStyle w:val="ConsPlusNormal"/>
              <w:spacing w:line="2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8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01" w:type="dxa"/>
            <w:shd w:val="clear" w:color="auto" w:fill="auto"/>
          </w:tcPr>
          <w:p w14:paraId="285F0B70" w14:textId="77777777" w:rsidR="002A72F8" w:rsidRPr="00AA2450" w:rsidRDefault="002A72F8" w:rsidP="0068435E">
            <w:pPr>
              <w:pStyle w:val="ConsPlusNormal"/>
              <w:spacing w:line="2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2450">
              <w:rPr>
                <w:rFonts w:ascii="Times New Roman" w:hAnsi="Times New Roman" w:cs="Times New Roman"/>
                <w:sz w:val="24"/>
                <w:szCs w:val="24"/>
              </w:rPr>
              <w:t>Подготовка и размещение в средствах массовой информации и в информационно-телекоммуникационных сетях, включая сеть "Интернет", социальной рекламы, направленной на патриотическое воспитание молодежи</w:t>
            </w:r>
          </w:p>
        </w:tc>
        <w:tc>
          <w:tcPr>
            <w:tcW w:w="2126" w:type="dxa"/>
            <w:shd w:val="clear" w:color="auto" w:fill="auto"/>
          </w:tcPr>
          <w:p w14:paraId="61467EC2" w14:textId="77777777" w:rsidR="002A72F8" w:rsidRPr="009D6FF8" w:rsidRDefault="002A72F8" w:rsidP="0068435E">
            <w:pPr>
              <w:jc w:val="center"/>
            </w:pPr>
            <w:r w:rsidRPr="009D6FF8">
              <w:t>Администрация МО «Яблоновское городское поселение»;</w:t>
            </w:r>
          </w:p>
          <w:p w14:paraId="6879C5B8" w14:textId="77777777" w:rsidR="002A72F8" w:rsidRPr="009D6FF8" w:rsidRDefault="002A72F8" w:rsidP="0068435E">
            <w:pPr>
              <w:jc w:val="center"/>
            </w:pPr>
            <w:r w:rsidRPr="009D6FF8">
              <w:t>МБУК «Яблоновская централизованная клубная система»</w:t>
            </w:r>
          </w:p>
          <w:p w14:paraId="22A31D9B" w14:textId="77777777" w:rsidR="002A72F8" w:rsidRPr="009D6FF8" w:rsidRDefault="002A72F8" w:rsidP="0068435E">
            <w:pPr>
              <w:pStyle w:val="ConsPlusNormal"/>
              <w:spacing w:line="20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FF8">
              <w:rPr>
                <w:rFonts w:ascii="Times New Roman" w:hAnsi="Times New Roman" w:cs="Times New Roman"/>
                <w:sz w:val="24"/>
                <w:szCs w:val="24"/>
              </w:rPr>
              <w:t>Музей МО «Яблоновское городское поселение»</w:t>
            </w:r>
          </w:p>
        </w:tc>
        <w:tc>
          <w:tcPr>
            <w:tcW w:w="1559" w:type="dxa"/>
            <w:shd w:val="clear" w:color="auto" w:fill="auto"/>
          </w:tcPr>
          <w:p w14:paraId="66B37D27" w14:textId="77777777" w:rsidR="002A72F8" w:rsidRPr="00CA585D" w:rsidRDefault="002A72F8" w:rsidP="0068435E">
            <w:pPr>
              <w:pStyle w:val="ConsPlusNormal"/>
              <w:spacing w:line="20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5D">
              <w:rPr>
                <w:rFonts w:ascii="Times New Roman" w:hAnsi="Times New Roman" w:cs="Times New Roman"/>
                <w:sz w:val="24"/>
                <w:szCs w:val="24"/>
              </w:rPr>
              <w:t>Средства не требуются</w:t>
            </w:r>
          </w:p>
        </w:tc>
        <w:tc>
          <w:tcPr>
            <w:tcW w:w="1843" w:type="dxa"/>
            <w:shd w:val="clear" w:color="auto" w:fill="auto"/>
          </w:tcPr>
          <w:p w14:paraId="0ED523B4" w14:textId="77777777" w:rsidR="002A72F8" w:rsidRPr="00CA585D" w:rsidRDefault="002A72F8" w:rsidP="0068435E">
            <w:pPr>
              <w:pStyle w:val="ConsPlusNormal"/>
              <w:spacing w:line="20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787D36C2" w14:textId="77777777" w:rsidR="002A72F8" w:rsidRDefault="002A72F8" w:rsidP="002A72F8">
      <w:pPr>
        <w:suppressAutoHyphens/>
        <w:spacing w:line="20" w:lineRule="atLeast"/>
      </w:pPr>
    </w:p>
    <w:p w14:paraId="76AAAA28" w14:textId="77777777" w:rsidR="002A72F8" w:rsidRDefault="002A72F8" w:rsidP="002A72F8">
      <w:pPr>
        <w:suppressAutoHyphens/>
        <w:spacing w:line="20" w:lineRule="atLeast"/>
        <w:jc w:val="right"/>
      </w:pPr>
    </w:p>
    <w:p w14:paraId="0C4EC023" w14:textId="77777777" w:rsidR="002A72F8" w:rsidRDefault="002A72F8" w:rsidP="002A72F8">
      <w:pPr>
        <w:suppressAutoHyphens/>
        <w:spacing w:line="20" w:lineRule="atLeast"/>
        <w:jc w:val="both"/>
      </w:pPr>
    </w:p>
    <w:p w14:paraId="442DBF14" w14:textId="1D6E902B" w:rsidR="002A72F8" w:rsidRPr="00185DAB" w:rsidRDefault="00554EFD" w:rsidP="002A72F8">
      <w:pPr>
        <w:suppressAutoHyphens/>
        <w:spacing w:line="20" w:lineRule="atLeast"/>
        <w:ind w:left="426"/>
        <w:jc w:val="both"/>
      </w:pPr>
      <w:r>
        <w:t>Р</w:t>
      </w:r>
      <w:r w:rsidR="002A72F8" w:rsidRPr="00185DAB">
        <w:t>уководител</w:t>
      </w:r>
      <w:r>
        <w:t>ь</w:t>
      </w:r>
      <w:r w:rsidR="002A72F8" w:rsidRPr="00185DAB">
        <w:t xml:space="preserve"> отдела муниципальной </w:t>
      </w:r>
    </w:p>
    <w:p w14:paraId="14E32DDA" w14:textId="459459C0" w:rsidR="000F0126" w:rsidRPr="000F0126" w:rsidRDefault="002A72F8" w:rsidP="00554EFD">
      <w:pPr>
        <w:suppressAutoHyphens/>
        <w:spacing w:line="20" w:lineRule="atLeast"/>
        <w:ind w:left="426"/>
        <w:jc w:val="both"/>
      </w:pPr>
      <w:r w:rsidRPr="00185DAB">
        <w:t xml:space="preserve">собственности и правового обеспечения                                         </w:t>
      </w:r>
      <w:r>
        <w:tab/>
      </w:r>
      <w:r>
        <w:tab/>
        <w:t xml:space="preserve">  </w:t>
      </w:r>
      <w:r w:rsidR="00554EFD">
        <w:t>Р</w:t>
      </w:r>
      <w:r>
        <w:t>.</w:t>
      </w:r>
      <w:r w:rsidR="00554EFD">
        <w:t>А</w:t>
      </w:r>
      <w:r>
        <w:t>.</w:t>
      </w:r>
      <w:r w:rsidR="00554EFD">
        <w:t xml:space="preserve"> Берзегов</w:t>
      </w:r>
    </w:p>
    <w:p w14:paraId="6A62C1A2" w14:textId="77777777" w:rsidR="000F0126" w:rsidRPr="000F0126" w:rsidRDefault="000F0126" w:rsidP="000F0126">
      <w:pPr>
        <w:suppressAutoHyphens/>
        <w:spacing w:line="20" w:lineRule="atLeast"/>
        <w:jc w:val="right"/>
      </w:pPr>
    </w:p>
    <w:p w14:paraId="69AB61F4" w14:textId="77777777" w:rsidR="000F0126" w:rsidRPr="000F0126" w:rsidRDefault="000F0126" w:rsidP="000F0126">
      <w:pPr>
        <w:suppressAutoHyphens/>
        <w:spacing w:line="20" w:lineRule="atLeast"/>
        <w:jc w:val="right"/>
      </w:pPr>
    </w:p>
    <w:p w14:paraId="6ED9C260" w14:textId="77777777" w:rsidR="000F0126" w:rsidRPr="000F0126" w:rsidRDefault="000F0126" w:rsidP="000F0126">
      <w:pPr>
        <w:suppressAutoHyphens/>
        <w:spacing w:line="20" w:lineRule="atLeast"/>
        <w:jc w:val="right"/>
      </w:pPr>
    </w:p>
    <w:p w14:paraId="3302DCEE" w14:textId="77777777" w:rsidR="000F0126" w:rsidRPr="000F0126" w:rsidRDefault="000F0126" w:rsidP="000F0126">
      <w:pPr>
        <w:suppressAutoHyphens/>
        <w:spacing w:line="20" w:lineRule="atLeast"/>
        <w:jc w:val="right"/>
      </w:pPr>
    </w:p>
    <w:p w14:paraId="0FE25A46" w14:textId="77777777" w:rsidR="000F0126" w:rsidRPr="000F0126" w:rsidRDefault="000F0126" w:rsidP="000F0126">
      <w:pPr>
        <w:suppressAutoHyphens/>
        <w:spacing w:line="20" w:lineRule="atLeast"/>
        <w:jc w:val="right"/>
      </w:pPr>
    </w:p>
    <w:p w14:paraId="79ADF1AA" w14:textId="77777777" w:rsidR="000F0126" w:rsidRPr="000F0126" w:rsidRDefault="000F0126" w:rsidP="000F0126">
      <w:pPr>
        <w:suppressAutoHyphens/>
        <w:spacing w:line="20" w:lineRule="atLeast"/>
        <w:jc w:val="right"/>
      </w:pPr>
    </w:p>
    <w:p w14:paraId="211CF67A" w14:textId="77777777" w:rsidR="000F0126" w:rsidRPr="000F0126" w:rsidRDefault="000F0126" w:rsidP="000F0126">
      <w:pPr>
        <w:suppressAutoHyphens/>
        <w:spacing w:line="20" w:lineRule="atLeast"/>
        <w:jc w:val="right"/>
      </w:pPr>
    </w:p>
    <w:p w14:paraId="4DCBE26F" w14:textId="77777777" w:rsidR="000F0126" w:rsidRDefault="000F0126"/>
    <w:p w14:paraId="11AED1F0" w14:textId="77777777" w:rsidR="000F0126" w:rsidRDefault="000F0126"/>
    <w:sectPr w:rsidR="000F0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886426"/>
    <w:multiLevelType w:val="hybridMultilevel"/>
    <w:tmpl w:val="8FF8A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431D4E"/>
    <w:multiLevelType w:val="hybridMultilevel"/>
    <w:tmpl w:val="44CA6F8E"/>
    <w:lvl w:ilvl="0" w:tplc="B09856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E8377AF"/>
    <w:multiLevelType w:val="hybridMultilevel"/>
    <w:tmpl w:val="D2EC5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8E40AA"/>
    <w:multiLevelType w:val="hybridMultilevel"/>
    <w:tmpl w:val="EE4A18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ACC"/>
    <w:rsid w:val="00066924"/>
    <w:rsid w:val="000F0126"/>
    <w:rsid w:val="00110076"/>
    <w:rsid w:val="00124844"/>
    <w:rsid w:val="001618F9"/>
    <w:rsid w:val="001A2422"/>
    <w:rsid w:val="001B19D9"/>
    <w:rsid w:val="00205ACC"/>
    <w:rsid w:val="00223EF8"/>
    <w:rsid w:val="002515FC"/>
    <w:rsid w:val="00266203"/>
    <w:rsid w:val="002861B9"/>
    <w:rsid w:val="00291AE7"/>
    <w:rsid w:val="002A2065"/>
    <w:rsid w:val="002A72F8"/>
    <w:rsid w:val="002C71D2"/>
    <w:rsid w:val="00301558"/>
    <w:rsid w:val="004A0AB4"/>
    <w:rsid w:val="00554EFD"/>
    <w:rsid w:val="0055669B"/>
    <w:rsid w:val="005658A3"/>
    <w:rsid w:val="005B49CF"/>
    <w:rsid w:val="00666446"/>
    <w:rsid w:val="00683AA5"/>
    <w:rsid w:val="006B4712"/>
    <w:rsid w:val="00707B8B"/>
    <w:rsid w:val="00714039"/>
    <w:rsid w:val="00720168"/>
    <w:rsid w:val="00721C3D"/>
    <w:rsid w:val="00726F4E"/>
    <w:rsid w:val="007C3F94"/>
    <w:rsid w:val="008D0A29"/>
    <w:rsid w:val="00956A38"/>
    <w:rsid w:val="009F54D6"/>
    <w:rsid w:val="00A10675"/>
    <w:rsid w:val="00A3124A"/>
    <w:rsid w:val="00A3542C"/>
    <w:rsid w:val="00A945E6"/>
    <w:rsid w:val="00AB13FF"/>
    <w:rsid w:val="00B062EF"/>
    <w:rsid w:val="00B855C6"/>
    <w:rsid w:val="00C138F3"/>
    <w:rsid w:val="00C26AA0"/>
    <w:rsid w:val="00C82BC9"/>
    <w:rsid w:val="00C97E67"/>
    <w:rsid w:val="00CC3685"/>
    <w:rsid w:val="00D46231"/>
    <w:rsid w:val="00DE5EF3"/>
    <w:rsid w:val="00E464BA"/>
    <w:rsid w:val="00E839CE"/>
    <w:rsid w:val="00F05CEF"/>
    <w:rsid w:val="00F1279A"/>
    <w:rsid w:val="00F603DD"/>
    <w:rsid w:val="00FC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257E2"/>
  <w15:docId w15:val="{1B0D15F5-535B-4252-9B86-922D48662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ru-RU" w:eastAsia="en-US" w:bidi="ar-SA"/>
      </w:rPr>
    </w:rPrDefault>
    <w:pPrDefault>
      <w:pPr>
        <w:spacing w:line="19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ACC"/>
    <w:pPr>
      <w:spacing w:line="240" w:lineRule="auto"/>
    </w:pPr>
    <w:rPr>
      <w:rFonts w:eastAsia="Times New Roman"/>
      <w:kern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05A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5A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5AC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5AC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5AC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5AC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5AC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5AC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5AC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5A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5A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5AC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5AC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05AC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05AC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05AC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05AC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05ACC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5A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05A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5AC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05AC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05AC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05AC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05AC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05AC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05A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05AC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05ACC"/>
    <w:rPr>
      <w:b/>
      <w:bCs/>
      <w:smallCaps/>
      <w:color w:val="2F5496" w:themeColor="accent1" w:themeShade="BF"/>
      <w:spacing w:val="5"/>
    </w:rPr>
  </w:style>
  <w:style w:type="paragraph" w:styleId="ac">
    <w:name w:val="No Spacing"/>
    <w:link w:val="ad"/>
    <w:uiPriority w:val="1"/>
    <w:qFormat/>
    <w:rsid w:val="00205ACC"/>
    <w:pPr>
      <w:spacing w:line="240" w:lineRule="auto"/>
    </w:pPr>
    <w:rPr>
      <w:rFonts w:eastAsia="Times New Roman"/>
      <w:kern w:val="0"/>
      <w:sz w:val="24"/>
      <w:lang w:eastAsia="ru-RU"/>
    </w:rPr>
  </w:style>
  <w:style w:type="character" w:customStyle="1" w:styleId="ad">
    <w:name w:val="Без интервала Знак"/>
    <w:link w:val="ac"/>
    <w:uiPriority w:val="1"/>
    <w:locked/>
    <w:rsid w:val="00205ACC"/>
    <w:rPr>
      <w:rFonts w:eastAsia="Times New Roman"/>
      <w:kern w:val="0"/>
      <w:sz w:val="24"/>
      <w:lang w:eastAsia="ru-RU"/>
    </w:rPr>
  </w:style>
  <w:style w:type="paragraph" w:customStyle="1" w:styleId="11">
    <w:name w:val="Без интервала1"/>
    <w:uiPriority w:val="99"/>
    <w:rsid w:val="00205ACC"/>
    <w:pPr>
      <w:spacing w:line="240" w:lineRule="auto"/>
    </w:pPr>
    <w:rPr>
      <w:rFonts w:ascii="Calibri" w:eastAsia="Calibri" w:hAnsi="Calibri" w:cs="Calibri"/>
      <w:kern w:val="0"/>
      <w:lang w:eastAsia="ru-RU"/>
    </w:rPr>
  </w:style>
  <w:style w:type="paragraph" w:customStyle="1" w:styleId="ConsPlusNormal">
    <w:name w:val="ConsPlusNormal"/>
    <w:rsid w:val="002A72F8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666446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66446"/>
    <w:rPr>
      <w:rFonts w:ascii="Segoe UI" w:eastAsia="Times New Roman" w:hAnsi="Segoe UI" w:cs="Segoe UI"/>
      <w:kern w:val="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13</Pages>
  <Words>3013</Words>
  <Characters>17178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Яблоновское городское поселение Администрация МО</cp:lastModifiedBy>
  <cp:revision>7</cp:revision>
  <cp:lastPrinted>2025-04-26T08:12:00Z</cp:lastPrinted>
  <dcterms:created xsi:type="dcterms:W3CDTF">2026-01-12T07:39:00Z</dcterms:created>
  <dcterms:modified xsi:type="dcterms:W3CDTF">2026-01-13T06:21:00Z</dcterms:modified>
</cp:coreProperties>
</file>